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FD" w:rsidRPr="00AB70AA" w:rsidRDefault="00427CFD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Проект 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27CFD" w:rsidRPr="00AB70AA" w:rsidRDefault="00427CFD" w:rsidP="0050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 ГАТЧИНСКОГО МУНИЦИПАЛЬНОГО РЙОНА ЛЕНИНГРАДСКОЙ ОБЛАСТИ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27CFD" w:rsidRPr="00AB70AA" w:rsidTr="00CC71B8">
        <w:tc>
          <w:tcPr>
            <w:tcW w:w="4785" w:type="dxa"/>
            <w:hideMark/>
          </w:tcPr>
          <w:p w:rsidR="00427CFD" w:rsidRPr="00AB70AA" w:rsidRDefault="00427CFD" w:rsidP="001E11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«____»</w:t>
            </w:r>
            <w:r w:rsidR="001E1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4786" w:type="dxa"/>
            <w:hideMark/>
          </w:tcPr>
          <w:p w:rsidR="00427CFD" w:rsidRPr="00AB70AA" w:rsidRDefault="00427CFD" w:rsidP="00427C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</w:t>
            </w:r>
          </w:p>
        </w:tc>
      </w:tr>
    </w:tbl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РАЗМЕЩЕНИЯ И ОБЕСПЕЧЕНИЯ ДОСТУПА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ОФИЦИАЛЬНОЙ ИНФОРМАЦИИ О ДЕЯТЕЛЬНОСТИ ОРГАНОВ МЕСТНОГО САМОУПРАВЛЕНИЯ И ДОЛЖНОСТНЫХ ЛИЦ </w:t>
      </w:r>
      <w:r w:rsidR="005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500D6C">
        <w:rPr>
          <w:rFonts w:ascii="Times New Roman" w:hAnsi="Times New Roman"/>
          <w:sz w:val="28"/>
          <w:szCs w:val="28"/>
        </w:rPr>
        <w:t xml:space="preserve"> Рождественского сельского поселения Гатчинского муниципального района Ленинградской области</w:t>
      </w:r>
      <w:r w:rsidR="00500D6C">
        <w:rPr>
          <w:rFonts w:ascii="Times New Roman" w:hAnsi="Times New Roman"/>
          <w:i/>
          <w:sz w:val="28"/>
          <w:szCs w:val="28"/>
        </w:rPr>
        <w:t>,</w:t>
      </w:r>
      <w:r w:rsidRPr="00AB70AA">
        <w:rPr>
          <w:rFonts w:ascii="Times New Roman" w:hAnsi="Times New Roman"/>
          <w:sz w:val="28"/>
          <w:szCs w:val="28"/>
        </w:rPr>
        <w:t xml:space="preserve"> Совет депутатов </w:t>
      </w:r>
      <w:r w:rsidR="00500D6C">
        <w:rPr>
          <w:rFonts w:ascii="Times New Roman" w:hAnsi="Times New Roman"/>
          <w:sz w:val="28"/>
          <w:szCs w:val="28"/>
        </w:rPr>
        <w:t>муниципального образования Рождественского сельского поселения</w:t>
      </w:r>
      <w:proofErr w:type="gramEnd"/>
    </w:p>
    <w:p w:rsidR="004F1F2B" w:rsidRPr="00AB70AA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500D6C">
        <w:rPr>
          <w:rFonts w:ascii="Times New Roman" w:hAnsi="Times New Roman"/>
          <w:sz w:val="28"/>
          <w:szCs w:val="28"/>
        </w:rPr>
        <w:t>муниципального образования Рождественского сельского поселения</w:t>
      </w:r>
      <w:r w:rsidR="00500D6C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500D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7E50F2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органов местного самоуправления </w:t>
      </w:r>
      <w:r w:rsidR="00500D6C" w:rsidRPr="00500D6C">
        <w:rPr>
          <w:rFonts w:ascii="Times New Roman" w:hAnsi="Times New Roman" w:cs="Times New Roman"/>
          <w:b w:val="0"/>
          <w:sz w:val="28"/>
          <w:szCs w:val="28"/>
        </w:rPr>
        <w:t xml:space="preserve">Рождественского сельского поселения Гатчинского муниципального района  Ленинградской области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:rsidR="002011E9" w:rsidRPr="002011E9" w:rsidRDefault="002011E9" w:rsidP="002011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11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решение</w:t>
      </w:r>
      <w:r w:rsidRPr="002011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2011E9" w:rsidRPr="002011E9" w:rsidRDefault="002011E9" w:rsidP="002011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011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3. Настоящее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решение</w:t>
      </w:r>
      <w:r w:rsidR="00C9662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011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вступает в силу со дня его официального размещения </w:t>
      </w:r>
      <w:r w:rsidRPr="002011E9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в сетевом издании информационный бюллетень «Рождественский вестник».</w:t>
      </w:r>
    </w:p>
    <w:p w:rsidR="002011E9" w:rsidRPr="002011E9" w:rsidRDefault="002011E9" w:rsidP="002011E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1E9" w:rsidRPr="002011E9" w:rsidRDefault="002011E9" w:rsidP="00201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011E9" w:rsidRPr="002011E9" w:rsidRDefault="002011E9" w:rsidP="00201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</w:t>
      </w:r>
    </w:p>
    <w:p w:rsidR="002011E9" w:rsidRPr="002011E9" w:rsidRDefault="002011E9" w:rsidP="002011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11E9" w:rsidRDefault="002011E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6DDA" w:rsidRDefault="00E86DD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393A" w:rsidRPr="00AB70AA" w:rsidRDefault="00D4393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530D6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2011E9" w:rsidRPr="002011E9" w:rsidRDefault="00427CFD" w:rsidP="002011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О ПОРЯДКЕ ФОРМИРОВАНИЯ, РАЗМЕЩЕНИЯ И ОБЕСПЕЧЕНИЯ ДОСТУПА</w:t>
      </w:r>
      <w:r w:rsidR="002011E9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>К ОФИЦИАЛЬНОЙ ИНФОРМАЦИИ О ДЕЯТЕЛЬНОСТИ ОРГАНОВ МЕСТНОГО</w:t>
      </w:r>
      <w:r w:rsidR="002011E9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 xml:space="preserve">САМОУПРАВЛЕНИЯ И ДОЛЖНОСТНЫХ ЛИЦ </w:t>
      </w:r>
      <w:r w:rsidR="002011E9" w:rsidRPr="002011E9"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Pr="00AB70AA" w:rsidRDefault="00427CFD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2011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11E9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2011E9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2011E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2011E9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2011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11E9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2011E9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2011E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2011E9" w:rsidRPr="00AB70A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011E9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2011E9"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2011E9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приемных главы </w:t>
      </w:r>
      <w:r w:rsidR="002011E9">
        <w:rPr>
          <w:rFonts w:ascii="Times New Roman" w:hAnsi="Times New Roman" w:cs="Times New Roman"/>
          <w:sz w:val="28"/>
          <w:szCs w:val="28"/>
        </w:rPr>
        <w:t>администрации  Рождественского сельского поселения, заместителя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главы администр</w:t>
      </w:r>
      <w:r w:rsidR="00BE7D78"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, режим работы должностных лиц, график приема населения должностными лицами,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011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Рождественского сельского поселения </w:t>
      </w:r>
      <w:r w:rsidR="002934D8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F254B1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</w:t>
      </w:r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F254B1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>тные лица, структурные подразделения Администрации.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F254B1" w:rsidRDefault="00427CFD" w:rsidP="00427C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F254B1" w:rsidRPr="002011E9">
        <w:rPr>
          <w:rFonts w:ascii="Times New Roman" w:hAnsi="Times New Roman"/>
          <w:sz w:val="28"/>
          <w:szCs w:val="28"/>
        </w:rPr>
        <w:t>информационном бюллетене «Рождественский вестник»</w:t>
      </w:r>
      <w:proofErr w:type="gramStart"/>
      <w:r w:rsidR="00F254B1" w:rsidRPr="002011E9">
        <w:rPr>
          <w:rFonts w:ascii="Times New Roman" w:hAnsi="Times New Roman"/>
          <w:sz w:val="28"/>
          <w:szCs w:val="28"/>
        </w:rPr>
        <w:t xml:space="preserve"> </w:t>
      </w:r>
      <w:r w:rsidR="00F254B1">
        <w:rPr>
          <w:rFonts w:ascii="Times New Roman" w:hAnsi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глава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председатель Совета депутатов муниципального района, заместитель председателя Совета депутатов 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района, его </w:t>
      </w:r>
      <w:r w:rsidR="00F254B1">
        <w:rPr>
          <w:rFonts w:ascii="Times New Roman" w:hAnsi="Times New Roman" w:cs="Times New Roman"/>
          <w:sz w:val="28"/>
          <w:szCs w:val="28"/>
        </w:rPr>
        <w:t>заместитель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>
        <w:rPr>
          <w:rFonts w:ascii="Times New Roman" w:hAnsi="Times New Roman" w:cs="Times New Roman"/>
          <w:sz w:val="28"/>
          <w:szCs w:val="28"/>
        </w:rPr>
        <w:t xml:space="preserve"> </w:t>
      </w:r>
      <w:r w:rsidR="00F254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F254B1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библиотечные фонды осуществляется путем ежемесячного </w:t>
      </w:r>
      <w:r w:rsidR="009114EE" w:rsidRPr="001A6914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</w:t>
      </w:r>
      <w:r w:rsidR="00F254B1">
        <w:rPr>
          <w:rFonts w:ascii="Times New Roman" w:hAnsi="Times New Roman" w:cs="Times New Roman"/>
          <w:sz w:val="28"/>
          <w:szCs w:val="28"/>
        </w:rPr>
        <w:t>библиотеки поселения.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6B57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0A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4B1" w:rsidRPr="002011E9" w:rsidRDefault="002B30FA" w:rsidP="00F25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ПЕРИОДИЧНОСТЬ АКТУАЛИЗАЦИИ ИНФОРМАЦИИ НА ОФИЦИАЛЬНОМ САЙТЕ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>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F254B1" w:rsidRPr="002011E9"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</w:p>
    <w:p w:rsidR="002B30FA" w:rsidRPr="00AB70AA" w:rsidRDefault="002B30FA" w:rsidP="00F254B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F254B1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Рождественского сельского поселения Гатчинского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Ленинградской области устанавливается следующая периодичность актуализации информации на официальном сайте </w:t>
      </w:r>
      <w:proofErr w:type="gramStart"/>
      <w:r w:rsidRPr="00AB70AA">
        <w:rPr>
          <w:rFonts w:ascii="Times New Roman" w:hAnsi="Times New Roman" w:cs="Times New Roman"/>
          <w:b w:val="0"/>
          <w:sz w:val="28"/>
          <w:szCs w:val="28"/>
        </w:rPr>
        <w:t>органов местного с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F254B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bookmarkStart w:id="1" w:name="_GoBack"/>
      <w:bookmarkEnd w:id="1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8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FF56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90" w:rsidRDefault="00C52B90" w:rsidP="00FF5666">
      <w:pPr>
        <w:spacing w:after="0" w:line="240" w:lineRule="auto"/>
      </w:pPr>
      <w:r>
        <w:separator/>
      </w:r>
    </w:p>
  </w:endnote>
  <w:endnote w:type="continuationSeparator" w:id="0">
    <w:p w:rsidR="00C52B90" w:rsidRDefault="00C52B90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90" w:rsidRDefault="00C52B90" w:rsidP="00FF5666">
      <w:pPr>
        <w:spacing w:after="0" w:line="240" w:lineRule="auto"/>
      </w:pPr>
      <w:r>
        <w:separator/>
      </w:r>
    </w:p>
  </w:footnote>
  <w:footnote w:type="continuationSeparator" w:id="0">
    <w:p w:rsidR="00C52B90" w:rsidRDefault="00C52B90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FF5666" w:rsidRDefault="004D4FB9">
        <w:pPr>
          <w:pStyle w:val="a5"/>
          <w:jc w:val="center"/>
        </w:pPr>
        <w:r>
          <w:fldChar w:fldCharType="begin"/>
        </w:r>
        <w:r w:rsidR="00927099">
          <w:instrText xml:space="preserve"> PAGE   \* MERGEFORMAT </w:instrText>
        </w:r>
        <w:r>
          <w:fldChar w:fldCharType="separate"/>
        </w:r>
        <w:r w:rsidR="001E11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E1125"/>
    <w:rsid w:val="001F2EEA"/>
    <w:rsid w:val="002011E9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7EE8"/>
    <w:rsid w:val="0041781A"/>
    <w:rsid w:val="00427CFD"/>
    <w:rsid w:val="00442147"/>
    <w:rsid w:val="00443822"/>
    <w:rsid w:val="004A3546"/>
    <w:rsid w:val="004D4FB9"/>
    <w:rsid w:val="004E5626"/>
    <w:rsid w:val="004F11C2"/>
    <w:rsid w:val="004F1F2B"/>
    <w:rsid w:val="00500D6C"/>
    <w:rsid w:val="00511DC0"/>
    <w:rsid w:val="005136E5"/>
    <w:rsid w:val="005B177A"/>
    <w:rsid w:val="006D33F1"/>
    <w:rsid w:val="006D5C6F"/>
    <w:rsid w:val="007324E9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27099"/>
    <w:rsid w:val="00935F2F"/>
    <w:rsid w:val="00967466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52B90"/>
    <w:rsid w:val="00C61E03"/>
    <w:rsid w:val="00C730B9"/>
    <w:rsid w:val="00C92294"/>
    <w:rsid w:val="00C9662D"/>
    <w:rsid w:val="00CD3356"/>
    <w:rsid w:val="00CD3CD4"/>
    <w:rsid w:val="00D11AC5"/>
    <w:rsid w:val="00D22940"/>
    <w:rsid w:val="00D234CF"/>
    <w:rsid w:val="00D34BCB"/>
    <w:rsid w:val="00D4393A"/>
    <w:rsid w:val="00D8275F"/>
    <w:rsid w:val="00D927AC"/>
    <w:rsid w:val="00DE2C31"/>
    <w:rsid w:val="00E24CE6"/>
    <w:rsid w:val="00E30ADC"/>
    <w:rsid w:val="00E86DDA"/>
    <w:rsid w:val="00EC53D5"/>
    <w:rsid w:val="00F254B1"/>
    <w:rsid w:val="00F36477"/>
    <w:rsid w:val="00F36C3A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0C51E44EEBD51B9E394ACCAAE5E5C1DD573AE4ABA9EB25ED49665B4FF4FF9BDF92C45B3DA0D2094075FE50ALDr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282DC-BDE3-4CAE-AE15-A458CAE1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grigoryevaaa</cp:lastModifiedBy>
  <cp:revision>4</cp:revision>
  <dcterms:created xsi:type="dcterms:W3CDTF">2022-05-17T13:20:00Z</dcterms:created>
  <dcterms:modified xsi:type="dcterms:W3CDTF">2022-05-20T13:51:00Z</dcterms:modified>
</cp:coreProperties>
</file>