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8D" w:rsidRDefault="00B9508D" w:rsidP="00B9508D">
      <w:pPr>
        <w:pStyle w:val="ConsPlusNormal"/>
        <w:ind w:left="540" w:firstLine="540"/>
        <w:jc w:val="center"/>
        <w:rPr>
          <w:rFonts w:ascii="Times New Roman" w:hAnsi="Times New Roman" w:cs="Times New Roman"/>
          <w:b/>
          <w:bCs/>
          <w:sz w:val="28"/>
          <w:szCs w:val="28"/>
        </w:rPr>
      </w:pPr>
    </w:p>
    <w:p w:rsidR="00B9508D" w:rsidRDefault="00B9508D" w:rsidP="00B9508D">
      <w:pPr>
        <w:pStyle w:val="ConsPlusNormal"/>
        <w:ind w:left="540" w:firstLine="540"/>
        <w:jc w:val="center"/>
        <w:rPr>
          <w:rFonts w:ascii="Times New Roman" w:hAnsi="Times New Roman" w:cs="Times New Roman"/>
          <w:b/>
          <w:bCs/>
          <w:sz w:val="28"/>
          <w:szCs w:val="28"/>
        </w:rPr>
      </w:pP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bookmarkStart w:id="0" w:name="_Hlk90793183"/>
      <w:r w:rsidRPr="00B9508D">
        <w:rPr>
          <w:rFonts w:ascii="Times New Roman" w:eastAsia="Times New Roman" w:hAnsi="Times New Roman" w:cs="Times New Roman"/>
          <w:sz w:val="28"/>
          <w:szCs w:val="28"/>
          <w:lang w:eastAsia="ru-RU"/>
        </w:rPr>
        <w:t>АДМИНИСТРАЦИЯ МУНИЦИПАЛЬНОГО ОБРАЗОВАНИЯ</w:t>
      </w: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РОЖДЕСТВЕНСКОГО  СЕЛЬСКОГО  ПОСЕЛЕНИЯ</w:t>
      </w: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ГАТЧИНСКОГО МУНИЦИПАЛЬНОГО РАЙОНА</w:t>
      </w: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ЛЕНИНГРАДСКОЙ ОБЛАСТИ</w:t>
      </w:r>
    </w:p>
    <w:p w:rsidR="00B9508D" w:rsidRPr="00B9508D" w:rsidRDefault="00B9508D" w:rsidP="00B9508D">
      <w:pPr>
        <w:widowControl w:val="0"/>
        <w:suppressAutoHyphens/>
        <w:spacing w:after="0" w:line="240" w:lineRule="auto"/>
        <w:jc w:val="center"/>
        <w:rPr>
          <w:rFonts w:ascii="Times New Roman" w:eastAsia="Lucida Sans Unicode" w:hAnsi="Times New Roman" w:cs="Times New Roman"/>
          <w:kern w:val="2"/>
          <w:sz w:val="24"/>
          <w:szCs w:val="24"/>
          <w:lang w:eastAsia="ru-RU"/>
        </w:rPr>
      </w:pPr>
    </w:p>
    <w:p w:rsidR="00B9508D" w:rsidRPr="00B9508D" w:rsidRDefault="00B9508D" w:rsidP="00B9508D">
      <w:pPr>
        <w:widowControl w:val="0"/>
        <w:suppressAutoHyphens/>
        <w:spacing w:after="0" w:line="240" w:lineRule="auto"/>
        <w:jc w:val="center"/>
        <w:rPr>
          <w:rFonts w:ascii="Times New Roman" w:eastAsia="Lucida Sans Unicode" w:hAnsi="Times New Roman" w:cs="Times New Roman"/>
          <w:kern w:val="2"/>
          <w:sz w:val="24"/>
          <w:szCs w:val="24"/>
          <w:lang w:eastAsia="ru-RU"/>
        </w:rPr>
      </w:pPr>
      <w:r w:rsidRPr="00B9508D">
        <w:rPr>
          <w:rFonts w:ascii="Times New Roman" w:eastAsia="Lucida Sans Unicode" w:hAnsi="Times New Roman" w:cs="Times New Roman"/>
          <w:kern w:val="2"/>
          <w:sz w:val="24"/>
          <w:szCs w:val="24"/>
          <w:lang w:eastAsia="ru-RU"/>
        </w:rPr>
        <w:t xml:space="preserve"> </w:t>
      </w:r>
    </w:p>
    <w:p w:rsidR="00B9508D" w:rsidRPr="00B9508D" w:rsidRDefault="00B9508D" w:rsidP="00B9508D">
      <w:pPr>
        <w:widowControl w:val="0"/>
        <w:suppressAutoHyphens/>
        <w:spacing w:after="0" w:line="240" w:lineRule="auto"/>
        <w:jc w:val="center"/>
        <w:rPr>
          <w:rFonts w:ascii="Times New Roman" w:eastAsia="Lucida Sans Unicode" w:hAnsi="Times New Roman" w:cs="Times New Roman"/>
          <w:b/>
          <w:bCs/>
          <w:kern w:val="2"/>
          <w:sz w:val="40"/>
          <w:szCs w:val="40"/>
          <w:lang w:eastAsia="ru-RU"/>
        </w:rPr>
      </w:pPr>
      <w:proofErr w:type="gramStart"/>
      <w:r w:rsidRPr="00B9508D">
        <w:rPr>
          <w:rFonts w:ascii="Times New Roman" w:eastAsia="Lucida Sans Unicode" w:hAnsi="Times New Roman" w:cs="Times New Roman"/>
          <w:b/>
          <w:bCs/>
          <w:kern w:val="2"/>
          <w:sz w:val="40"/>
          <w:szCs w:val="40"/>
          <w:lang w:eastAsia="ru-RU"/>
        </w:rPr>
        <w:t>П</w:t>
      </w:r>
      <w:proofErr w:type="gramEnd"/>
      <w:r w:rsidRPr="00B9508D">
        <w:rPr>
          <w:rFonts w:ascii="Times New Roman" w:eastAsia="Lucida Sans Unicode" w:hAnsi="Times New Roman" w:cs="Times New Roman"/>
          <w:b/>
          <w:bCs/>
          <w:kern w:val="2"/>
          <w:sz w:val="40"/>
          <w:szCs w:val="40"/>
          <w:lang w:eastAsia="ru-RU"/>
        </w:rPr>
        <w:t xml:space="preserve"> О С Т А Н О В Л Е Н И Е  ПРОЕКТ</w:t>
      </w:r>
    </w:p>
    <w:p w:rsidR="00B9508D" w:rsidRPr="00B9508D" w:rsidRDefault="00B9508D" w:rsidP="00B9508D">
      <w:pPr>
        <w:widowControl w:val="0"/>
        <w:suppressAutoHyphens/>
        <w:spacing w:after="0" w:line="240" w:lineRule="auto"/>
        <w:ind w:firstLine="540"/>
        <w:jc w:val="both"/>
        <w:rPr>
          <w:rFonts w:ascii="Times New Roman" w:eastAsia="Lucida Sans Unicode" w:hAnsi="Times New Roman" w:cs="Times New Roman"/>
          <w:b/>
          <w:bCs/>
          <w:kern w:val="2"/>
          <w:sz w:val="24"/>
          <w:szCs w:val="24"/>
          <w:lang w:eastAsia="ru-RU"/>
        </w:rPr>
      </w:pPr>
    </w:p>
    <w:p w:rsidR="00B9508D" w:rsidRPr="00B9508D" w:rsidRDefault="00B9508D" w:rsidP="00B9508D">
      <w:pPr>
        <w:widowControl w:val="0"/>
        <w:suppressAutoHyphens/>
        <w:spacing w:after="0" w:line="240" w:lineRule="auto"/>
        <w:rPr>
          <w:rFonts w:ascii="Times New Roman" w:eastAsia="Lucida Sans Unicode" w:hAnsi="Times New Roman" w:cs="Times New Roman"/>
          <w:b/>
          <w:bCs/>
          <w:kern w:val="2"/>
          <w:sz w:val="24"/>
          <w:szCs w:val="24"/>
          <w:lang w:eastAsia="ru-RU"/>
        </w:rPr>
      </w:pPr>
      <w:r w:rsidRPr="00B9508D">
        <w:rPr>
          <w:rFonts w:ascii="Times New Roman" w:eastAsia="Lucida Sans Unicode" w:hAnsi="Times New Roman" w:cs="Times New Roman"/>
          <w:b/>
          <w:bCs/>
          <w:kern w:val="2"/>
          <w:sz w:val="24"/>
          <w:szCs w:val="24"/>
          <w:lang w:eastAsia="ru-RU"/>
        </w:rPr>
        <w:t xml:space="preserve">От  №  </w:t>
      </w:r>
    </w:p>
    <w:p w:rsidR="00B9508D" w:rsidRPr="00B9508D" w:rsidRDefault="00B9508D" w:rsidP="00B9508D">
      <w:pPr>
        <w:widowControl w:val="0"/>
        <w:suppressAutoHyphens/>
        <w:spacing w:after="0" w:line="240" w:lineRule="auto"/>
        <w:rPr>
          <w:rFonts w:ascii="Times New Roman" w:eastAsia="Lucida Sans Unicode" w:hAnsi="Times New Roman" w:cs="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B9508D" w:rsidRPr="00B9508D" w:rsidTr="00327CBD">
        <w:trPr>
          <w:trHeight w:val="2369"/>
        </w:trPr>
        <w:tc>
          <w:tcPr>
            <w:tcW w:w="6062" w:type="dxa"/>
          </w:tcPr>
          <w:p w:rsidR="00B9508D" w:rsidRPr="00B9508D" w:rsidRDefault="00B9508D" w:rsidP="00B9508D">
            <w:pPr>
              <w:suppressAutoHyphens/>
              <w:spacing w:after="0" w:line="240" w:lineRule="auto"/>
              <w:jc w:val="both"/>
              <w:rPr>
                <w:rFonts w:ascii="Times New Roman" w:eastAsia="Lucida Sans Unicode" w:hAnsi="Times New Roman" w:cs="Times New Roman"/>
                <w:bCs/>
                <w:kern w:val="2"/>
                <w:sz w:val="24"/>
                <w:szCs w:val="24"/>
              </w:rPr>
            </w:pPr>
            <w:r w:rsidRPr="00B9508D">
              <w:rPr>
                <w:rFonts w:ascii="Times New Roman" w:eastAsia="Lucida Sans Unicode" w:hAnsi="Times New Roman" w:cs="Times New Roman"/>
                <w:kern w:val="2"/>
                <w:sz w:val="24"/>
                <w:szCs w:val="24"/>
                <w:lang w:eastAsia="ru-RU"/>
              </w:rPr>
              <w:t xml:space="preserve">Об утверждении административного регламента по предоставлению муниципальной услуги </w:t>
            </w:r>
            <w:r w:rsidRPr="00B9508D">
              <w:rPr>
                <w:rFonts w:ascii="Times New Roman" w:eastAsia="Lucida Sans Unicode" w:hAnsi="Times New Roman" w:cs="Times New Roman"/>
                <w:bCs/>
                <w:kern w:val="2"/>
                <w:sz w:val="24"/>
                <w:szCs w:val="24"/>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w:t>
            </w:r>
            <w:r>
              <w:rPr>
                <w:rFonts w:ascii="Times New Roman" w:eastAsia="Lucida Sans Unicode" w:hAnsi="Times New Roman" w:cs="Times New Roman"/>
                <w:bCs/>
                <w:kern w:val="2"/>
                <w:sz w:val="24"/>
                <w:szCs w:val="24"/>
              </w:rPr>
              <w:t>а</w:t>
            </w:r>
            <w:r w:rsidRPr="00B9508D">
              <w:rPr>
                <w:rFonts w:ascii="Times New Roman" w:eastAsia="Lucida Sans Unicode" w:hAnsi="Times New Roman" w:cs="Times New Roman"/>
                <w:bCs/>
                <w:kern w:val="2"/>
                <w:sz w:val="24"/>
                <w:szCs w:val="24"/>
              </w:rPr>
              <w:t>»</w:t>
            </w:r>
          </w:p>
          <w:p w:rsidR="00B9508D" w:rsidRPr="00B9508D" w:rsidRDefault="00B9508D" w:rsidP="00B9508D">
            <w:pPr>
              <w:widowControl w:val="0"/>
              <w:suppressAutoHyphens/>
              <w:spacing w:after="120" w:line="240" w:lineRule="auto"/>
              <w:rPr>
                <w:rFonts w:ascii="Times New Roman" w:eastAsia="Lucida Sans Unicode" w:hAnsi="Times New Roman" w:cs="Times New Roman"/>
                <w:b/>
                <w:bCs/>
                <w:kern w:val="2"/>
                <w:sz w:val="16"/>
                <w:szCs w:val="16"/>
                <w:lang w:eastAsia="ru-RU"/>
              </w:rPr>
            </w:pPr>
          </w:p>
        </w:tc>
        <w:tc>
          <w:tcPr>
            <w:tcW w:w="4528" w:type="dxa"/>
          </w:tcPr>
          <w:p w:rsidR="00B9508D" w:rsidRPr="00B9508D" w:rsidRDefault="00B9508D" w:rsidP="00B9508D">
            <w:pPr>
              <w:widowControl w:val="0"/>
              <w:suppressAutoHyphens/>
              <w:spacing w:after="120" w:line="240" w:lineRule="auto"/>
              <w:rPr>
                <w:rFonts w:ascii="Times New Roman" w:eastAsia="Lucida Sans Unicode" w:hAnsi="Times New Roman" w:cs="Times New Roman"/>
                <w:b/>
                <w:bCs/>
                <w:kern w:val="2"/>
                <w:sz w:val="16"/>
                <w:szCs w:val="16"/>
                <w:lang w:eastAsia="ru-RU"/>
              </w:rPr>
            </w:pPr>
          </w:p>
        </w:tc>
      </w:tr>
    </w:tbl>
    <w:p w:rsidR="00B9508D" w:rsidRPr="00B9508D" w:rsidRDefault="00B9508D" w:rsidP="00B9508D">
      <w:pPr>
        <w:spacing w:after="0" w:line="240" w:lineRule="auto"/>
        <w:ind w:firstLine="540"/>
        <w:jc w:val="both"/>
        <w:rPr>
          <w:rFonts w:ascii="Times New Roman" w:eastAsia="Times New Roman" w:hAnsi="Times New Roman" w:cs="Times New Roman"/>
          <w:sz w:val="24"/>
          <w:szCs w:val="24"/>
          <w:lang w:eastAsia="ru-RU"/>
        </w:rPr>
      </w:pPr>
      <w:r w:rsidRPr="00B9508D">
        <w:rPr>
          <w:rFonts w:ascii="Times New Roman" w:eastAsia="Times New Roman" w:hAnsi="Times New Roman" w:cs="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B9508D" w:rsidRPr="00B9508D" w:rsidRDefault="00B9508D" w:rsidP="00B9508D">
      <w:pPr>
        <w:spacing w:after="0" w:line="240" w:lineRule="auto"/>
        <w:ind w:firstLine="540"/>
        <w:jc w:val="both"/>
        <w:rPr>
          <w:rFonts w:ascii="Times New Roman" w:eastAsia="Times New Roman" w:hAnsi="Times New Roman" w:cs="Times New Roman"/>
          <w:sz w:val="24"/>
          <w:szCs w:val="24"/>
          <w:lang w:eastAsia="ru-RU"/>
        </w:rPr>
      </w:pPr>
    </w:p>
    <w:p w:rsidR="00B9508D" w:rsidRPr="00B9508D" w:rsidRDefault="00B9508D" w:rsidP="00B9508D">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sidRPr="00B9508D">
        <w:rPr>
          <w:rFonts w:ascii="Times New Roman" w:eastAsia="Lucida Sans Unicode" w:hAnsi="Times New Roman" w:cs="Times New Roman"/>
          <w:b/>
          <w:kern w:val="2"/>
          <w:sz w:val="24"/>
          <w:szCs w:val="24"/>
          <w:lang w:eastAsia="ru-RU"/>
        </w:rPr>
        <w:t>ПОСТАНОВЛЯЕТ:</w:t>
      </w:r>
    </w:p>
    <w:p w:rsidR="00B9508D" w:rsidRPr="00B9508D" w:rsidRDefault="00B9508D" w:rsidP="00B9508D">
      <w:pPr>
        <w:widowControl w:val="0"/>
        <w:suppressAutoHyphens/>
        <w:spacing w:after="0" w:line="240" w:lineRule="auto"/>
        <w:jc w:val="both"/>
        <w:rPr>
          <w:rFonts w:ascii="Times New Roman" w:eastAsia="Lucida Sans Unicode" w:hAnsi="Times New Roman" w:cs="Times New Roman"/>
          <w:kern w:val="2"/>
          <w:sz w:val="24"/>
          <w:szCs w:val="24"/>
          <w:lang w:eastAsia="ru-RU"/>
        </w:rPr>
      </w:pPr>
    </w:p>
    <w:p w:rsidR="00B9508D" w:rsidRPr="00B9508D" w:rsidRDefault="00B9508D" w:rsidP="00B9508D">
      <w:pPr>
        <w:widowControl w:val="0"/>
        <w:numPr>
          <w:ilvl w:val="0"/>
          <w:numId w:val="4"/>
        </w:numPr>
        <w:suppressAutoHyphens/>
        <w:spacing w:after="0" w:line="240" w:lineRule="auto"/>
        <w:contextualSpacing/>
        <w:jc w:val="both"/>
        <w:rPr>
          <w:rFonts w:ascii="Times New Roman" w:eastAsia="Calibri" w:hAnsi="Times New Roman" w:cs="Times New Roman"/>
          <w:bCs/>
          <w:sz w:val="24"/>
          <w:szCs w:val="24"/>
        </w:rPr>
      </w:pPr>
      <w:bookmarkStart w:id="1" w:name="_Hlk90787844"/>
      <w:r w:rsidRPr="00B9508D">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w:t>
      </w:r>
      <w:r w:rsidRPr="00B9508D">
        <w:rPr>
          <w:rFonts w:ascii="Times New Roman" w:eastAsia="Calibri" w:hAnsi="Times New Roman" w:cs="Times New Roman"/>
          <w:bCs/>
          <w:sz w:val="24"/>
          <w:szCs w:val="24"/>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строительства»</w:t>
      </w:r>
      <w:r w:rsidR="00304C8F">
        <w:rPr>
          <w:rFonts w:ascii="Times New Roman" w:eastAsia="Calibri" w:hAnsi="Times New Roman" w:cs="Times New Roman"/>
          <w:bCs/>
          <w:sz w:val="24"/>
          <w:szCs w:val="24"/>
        </w:rPr>
        <w:t xml:space="preserve"> (Приложение №1)</w:t>
      </w:r>
    </w:p>
    <w:p w:rsidR="00B9508D" w:rsidRPr="00B9508D" w:rsidRDefault="00B9508D" w:rsidP="00B9508D">
      <w:pPr>
        <w:widowControl w:val="0"/>
        <w:numPr>
          <w:ilvl w:val="0"/>
          <w:numId w:val="4"/>
        </w:numPr>
        <w:suppressAutoHyphens/>
        <w:spacing w:after="0" w:line="240" w:lineRule="auto"/>
        <w:contextualSpacing/>
        <w:jc w:val="both"/>
        <w:rPr>
          <w:rFonts w:ascii="Times New Roman" w:eastAsia="Calibri" w:hAnsi="Times New Roman" w:cs="Times New Roman"/>
          <w:sz w:val="24"/>
          <w:szCs w:val="24"/>
        </w:rPr>
      </w:pPr>
      <w:r w:rsidRPr="00B9508D">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B9508D" w:rsidRDefault="00B9508D" w:rsidP="00B9508D">
      <w:pPr>
        <w:widowControl w:val="0"/>
        <w:numPr>
          <w:ilvl w:val="0"/>
          <w:numId w:val="4"/>
        </w:numPr>
        <w:suppressAutoHyphens/>
        <w:spacing w:after="0" w:line="240" w:lineRule="auto"/>
        <w:contextualSpacing/>
        <w:jc w:val="both"/>
        <w:rPr>
          <w:rFonts w:ascii="Times New Roman" w:eastAsia="Calibri" w:hAnsi="Times New Roman" w:cs="Times New Roman"/>
          <w:sz w:val="24"/>
          <w:szCs w:val="24"/>
        </w:rPr>
      </w:pPr>
      <w:r w:rsidRPr="00B9508D">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B9508D" w:rsidRDefault="00B9508D" w:rsidP="00B9508D">
      <w:pPr>
        <w:widowControl w:val="0"/>
        <w:suppressAutoHyphens/>
        <w:spacing w:after="0" w:line="240" w:lineRule="auto"/>
        <w:ind w:left="644"/>
        <w:contextualSpacing/>
        <w:jc w:val="both"/>
        <w:rPr>
          <w:rFonts w:ascii="Times New Roman" w:eastAsia="Calibri" w:hAnsi="Times New Roman" w:cs="Times New Roman"/>
          <w:sz w:val="24"/>
          <w:szCs w:val="24"/>
        </w:rPr>
      </w:pPr>
    </w:p>
    <w:p w:rsidR="00B9508D" w:rsidRPr="00B9508D" w:rsidRDefault="00B9508D" w:rsidP="00B9508D">
      <w:pPr>
        <w:widowControl w:val="0"/>
        <w:suppressAutoHyphens/>
        <w:spacing w:after="0" w:line="240" w:lineRule="auto"/>
        <w:ind w:left="644"/>
        <w:contextualSpacing/>
        <w:jc w:val="both"/>
        <w:rPr>
          <w:rFonts w:ascii="Times New Roman" w:eastAsia="Calibri" w:hAnsi="Times New Roman" w:cs="Times New Roman"/>
          <w:sz w:val="24"/>
          <w:szCs w:val="24"/>
        </w:rPr>
      </w:pPr>
    </w:p>
    <w:p w:rsidR="00B9508D" w:rsidRPr="00B9508D" w:rsidRDefault="00B9508D" w:rsidP="00B9508D">
      <w:pPr>
        <w:spacing w:after="0" w:line="240" w:lineRule="auto"/>
        <w:ind w:left="644"/>
        <w:contextualSpacing/>
        <w:jc w:val="both"/>
        <w:rPr>
          <w:rFonts w:ascii="Times New Roman" w:eastAsia="Times New Roman" w:hAnsi="Times New Roman" w:cs="Times New Roman"/>
          <w:sz w:val="24"/>
          <w:szCs w:val="24"/>
        </w:rPr>
      </w:pPr>
      <w:r w:rsidRPr="00B9508D">
        <w:rPr>
          <w:rFonts w:ascii="Times New Roman" w:eastAsia="Times New Roman" w:hAnsi="Times New Roman" w:cs="Times New Roman"/>
          <w:sz w:val="24"/>
          <w:szCs w:val="24"/>
        </w:rPr>
        <w:t xml:space="preserve">Глава  администрации </w:t>
      </w: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r w:rsidRPr="00B9508D">
        <w:rPr>
          <w:rFonts w:ascii="Times New Roman" w:eastAsia="Times New Roman" w:hAnsi="Times New Roman" w:cs="Times New Roman"/>
          <w:sz w:val="24"/>
          <w:szCs w:val="24"/>
        </w:rPr>
        <w:t xml:space="preserve">Рождественского сельского поселения                                                              </w:t>
      </w:r>
      <w:proofErr w:type="spellStart"/>
      <w:r w:rsidRPr="00B9508D">
        <w:rPr>
          <w:rFonts w:ascii="Times New Roman" w:eastAsia="Times New Roman" w:hAnsi="Times New Roman" w:cs="Times New Roman"/>
          <w:sz w:val="24"/>
          <w:szCs w:val="24"/>
        </w:rPr>
        <w:t>С.Н.Сорокин</w:t>
      </w:r>
      <w:proofErr w:type="spellEnd"/>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304C8F" w:rsidRDefault="00304C8F" w:rsidP="00B9508D">
      <w:pPr>
        <w:spacing w:after="0" w:line="240" w:lineRule="auto"/>
        <w:ind w:left="644"/>
        <w:contextualSpacing/>
        <w:jc w:val="both"/>
        <w:rPr>
          <w:rFonts w:ascii="Times New Roman" w:eastAsia="Times New Roman" w:hAnsi="Times New Roman" w:cs="Times New Roman"/>
          <w:sz w:val="24"/>
          <w:szCs w:val="24"/>
        </w:rPr>
      </w:pPr>
    </w:p>
    <w:p w:rsidR="00304C8F" w:rsidRDefault="00304C8F" w:rsidP="00B9508D">
      <w:pPr>
        <w:spacing w:after="0" w:line="240" w:lineRule="auto"/>
        <w:ind w:left="644"/>
        <w:contextualSpacing/>
        <w:jc w:val="both"/>
        <w:rPr>
          <w:rFonts w:ascii="Times New Roman" w:eastAsia="Times New Roman" w:hAnsi="Times New Roman" w:cs="Times New Roman"/>
          <w:sz w:val="24"/>
          <w:szCs w:val="24"/>
        </w:rPr>
      </w:pP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304C8F" w:rsidRDefault="00304C8F" w:rsidP="00304C8F">
      <w:pPr>
        <w:widowControl w:val="0"/>
        <w:autoSpaceDE w:val="0"/>
        <w:autoSpaceDN w:val="0"/>
        <w:spacing w:after="0" w:line="240" w:lineRule="auto"/>
        <w:jc w:val="right"/>
        <w:rPr>
          <w:rFonts w:ascii="Times New Roman" w:eastAsia="Calibri" w:hAnsi="Times New Roman" w:cs="Times New Roman"/>
          <w:sz w:val="24"/>
          <w:szCs w:val="28"/>
        </w:rPr>
      </w:pPr>
      <w:bookmarkStart w:id="2" w:name="_Hlk90787893"/>
      <w:r>
        <w:rPr>
          <w:rFonts w:ascii="Times New Roman" w:eastAsia="Calibri" w:hAnsi="Times New Roman" w:cs="Times New Roman"/>
          <w:sz w:val="24"/>
          <w:szCs w:val="28"/>
        </w:rPr>
        <w:lastRenderedPageBreak/>
        <w:t>Приложение №1</w:t>
      </w:r>
    </w:p>
    <w:p w:rsidR="00304C8F" w:rsidRDefault="00304C8F" w:rsidP="00304C8F">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к Постановлению № ____ </w:t>
      </w:r>
      <w:proofErr w:type="gramStart"/>
      <w:r>
        <w:rPr>
          <w:rFonts w:ascii="Times New Roman" w:eastAsia="Calibri" w:hAnsi="Times New Roman" w:cs="Times New Roman"/>
          <w:sz w:val="24"/>
          <w:szCs w:val="28"/>
        </w:rPr>
        <w:t>от</w:t>
      </w:r>
      <w:proofErr w:type="gramEnd"/>
      <w:r>
        <w:rPr>
          <w:rFonts w:ascii="Times New Roman" w:eastAsia="Calibri" w:hAnsi="Times New Roman" w:cs="Times New Roman"/>
          <w:sz w:val="24"/>
          <w:szCs w:val="28"/>
        </w:rPr>
        <w:t xml:space="preserve"> «___»____</w:t>
      </w:r>
    </w:p>
    <w:p w:rsidR="00304C8F" w:rsidRPr="00304C8F" w:rsidRDefault="00304C8F" w:rsidP="00304C8F">
      <w:pPr>
        <w:widowControl w:val="0"/>
        <w:autoSpaceDE w:val="0"/>
        <w:autoSpaceDN w:val="0"/>
        <w:spacing w:after="0" w:line="240" w:lineRule="auto"/>
        <w:jc w:val="right"/>
        <w:rPr>
          <w:rFonts w:ascii="Times New Roman" w:eastAsia="Calibri" w:hAnsi="Times New Roman" w:cs="Times New Roman"/>
          <w:sz w:val="24"/>
          <w:szCs w:val="28"/>
        </w:rPr>
      </w:pPr>
    </w:p>
    <w:p w:rsidR="00B9508D" w:rsidRPr="00B9508D" w:rsidRDefault="00B9508D" w:rsidP="00B9508D">
      <w:pPr>
        <w:widowControl w:val="0"/>
        <w:autoSpaceDE w:val="0"/>
        <w:autoSpaceDN w:val="0"/>
        <w:spacing w:after="0" w:line="240" w:lineRule="auto"/>
        <w:jc w:val="center"/>
        <w:rPr>
          <w:rFonts w:ascii="Times New Roman" w:eastAsia="Calibri" w:hAnsi="Times New Roman" w:cs="Times New Roman"/>
          <w:b/>
          <w:sz w:val="24"/>
          <w:szCs w:val="28"/>
        </w:rPr>
      </w:pPr>
      <w:r w:rsidRPr="00B9508D">
        <w:rPr>
          <w:rFonts w:ascii="Times New Roman" w:eastAsia="Calibri" w:hAnsi="Times New Roman" w:cs="Times New Roman"/>
          <w:b/>
          <w:sz w:val="24"/>
          <w:szCs w:val="28"/>
        </w:rPr>
        <w:t>АДМИНИСТРАТИВНЫЙ РЕГЛАМЕНТ</w:t>
      </w:r>
    </w:p>
    <w:p w:rsidR="00B9508D" w:rsidRPr="00B9508D" w:rsidRDefault="00B9508D" w:rsidP="00B9508D">
      <w:pPr>
        <w:spacing w:after="0" w:line="240" w:lineRule="auto"/>
        <w:ind w:left="644"/>
        <w:contextualSpacing/>
        <w:jc w:val="both"/>
        <w:rPr>
          <w:rFonts w:ascii="Times New Roman" w:eastAsia="Times New Roman" w:hAnsi="Times New Roman" w:cs="Times New Roman"/>
          <w:sz w:val="24"/>
          <w:szCs w:val="24"/>
        </w:rPr>
      </w:pPr>
      <w:r w:rsidRPr="00B9508D">
        <w:rPr>
          <w:rFonts w:ascii="Times New Roman" w:eastAsia="Calibri" w:hAnsi="Times New Roman" w:cs="Times New Roman"/>
          <w:b/>
          <w:sz w:val="28"/>
          <w:szCs w:val="28"/>
        </w:rPr>
        <w:t>администрации муниципального образования Рождественского сельского поселения Гатчинского района Ленинградской области по предоставлению муниципальной услуги</w:t>
      </w:r>
      <w:bookmarkEnd w:id="2"/>
      <w:r>
        <w:rPr>
          <w:rFonts w:ascii="Times New Roman" w:eastAsia="Calibri" w:hAnsi="Times New Roman" w:cs="Times New Roman"/>
          <w:b/>
          <w:sz w:val="28"/>
          <w:szCs w:val="28"/>
        </w:rPr>
        <w:t xml:space="preserve"> </w:t>
      </w:r>
      <w:r w:rsidRPr="00B9508D">
        <w:rPr>
          <w:rFonts w:ascii="Times New Roman" w:eastAsia="Calibri" w:hAnsi="Times New Roman" w:cs="Times New Roman"/>
          <w:b/>
          <w:bCs/>
          <w:sz w:val="28"/>
          <w:szCs w:val="28"/>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строительства»</w:t>
      </w:r>
    </w:p>
    <w:bookmarkEnd w:id="0"/>
    <w:bookmarkEnd w:id="1"/>
    <w:p w:rsidR="00B9508D" w:rsidRDefault="00B9508D" w:rsidP="00B9508D">
      <w:pPr>
        <w:pStyle w:val="ConsPlusNormal"/>
        <w:ind w:left="540" w:firstLine="540"/>
        <w:jc w:val="center"/>
        <w:rPr>
          <w:rFonts w:ascii="Times New Roman" w:hAnsi="Times New Roman" w:cs="Times New Roman"/>
          <w:b/>
          <w:bCs/>
          <w:sz w:val="28"/>
          <w:szCs w:val="28"/>
        </w:rPr>
      </w:pPr>
    </w:p>
    <w:p w:rsidR="00B9508D" w:rsidRDefault="00B9508D" w:rsidP="00B9508D">
      <w:pPr>
        <w:pStyle w:val="ConsPlusNormal"/>
        <w:ind w:left="540" w:firstLine="540"/>
        <w:jc w:val="center"/>
        <w:rPr>
          <w:rFonts w:ascii="Times New Roman" w:hAnsi="Times New Roman" w:cs="Times New Roman"/>
          <w:sz w:val="28"/>
          <w:szCs w:val="28"/>
        </w:rPr>
      </w:pPr>
      <w:r w:rsidRPr="00621000">
        <w:rPr>
          <w:rFonts w:ascii="Times New Roman" w:hAnsi="Times New Roman" w:cs="Times New Roman"/>
          <w:b/>
          <w:bCs/>
          <w:sz w:val="28"/>
          <w:szCs w:val="28"/>
        </w:rPr>
        <w:t xml:space="preserve"> </w:t>
      </w:r>
      <w:r w:rsidRPr="005A70A0">
        <w:rPr>
          <w:rFonts w:ascii="Times New Roman" w:hAnsi="Times New Roman" w:cs="Times New Roman"/>
          <w:b/>
          <w:bCs/>
          <w:sz w:val="28"/>
          <w:szCs w:val="28"/>
        </w:rPr>
        <w:t xml:space="preserve"> </w:t>
      </w:r>
      <w:r>
        <w:rPr>
          <w:rFonts w:ascii="Times New Roman" w:hAnsi="Times New Roman" w:cs="Times New Roman"/>
          <w:sz w:val="28"/>
          <w:szCs w:val="28"/>
        </w:rPr>
        <w:t>(С</w:t>
      </w:r>
      <w:r w:rsidRPr="00CF472F">
        <w:rPr>
          <w:rFonts w:ascii="Times New Roman" w:hAnsi="Times New Roman" w:cs="Times New Roman"/>
          <w:sz w:val="28"/>
          <w:szCs w:val="28"/>
        </w:rPr>
        <w:t xml:space="preserve">окращенное наименование – </w:t>
      </w:r>
      <w:bookmarkStart w:id="3" w:name="_GoBack"/>
      <w:r>
        <w:rPr>
          <w:rFonts w:ascii="Times New Roman" w:hAnsi="Times New Roman" w:cs="Times New Roman"/>
          <w:sz w:val="28"/>
          <w:szCs w:val="28"/>
        </w:rPr>
        <w:t>П</w:t>
      </w:r>
      <w:r w:rsidRPr="00702DDE">
        <w:rPr>
          <w:rFonts w:ascii="Times New Roman" w:hAnsi="Times New Roman" w:cs="Times New Roman"/>
          <w:sz w:val="28"/>
          <w:szCs w:val="28"/>
        </w:rPr>
        <w:t>остановка на учет граждан, имеющих право на предоставление земельного участка</w:t>
      </w:r>
      <w:bookmarkEnd w:id="3"/>
      <w:r w:rsidRPr="00CF472F">
        <w:rPr>
          <w:rFonts w:ascii="Times New Roman" w:hAnsi="Times New Roman" w:cs="Times New Roman"/>
          <w:sz w:val="28"/>
          <w:szCs w:val="28"/>
        </w:rPr>
        <w:t xml:space="preserve">) </w:t>
      </w:r>
    </w:p>
    <w:p w:rsidR="00B9508D" w:rsidRDefault="00B9508D" w:rsidP="00B9508D">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B9508D" w:rsidRPr="00F11CF7" w:rsidRDefault="00B9508D" w:rsidP="00B9508D">
      <w:pPr>
        <w:pStyle w:val="ConsPlusNormal"/>
        <w:ind w:firstLine="540"/>
        <w:jc w:val="center"/>
        <w:rPr>
          <w:rFonts w:ascii="Times New Roman" w:hAnsi="Times New Roman" w:cs="Times New Roman"/>
          <w:sz w:val="28"/>
          <w:szCs w:val="28"/>
        </w:rPr>
      </w:pPr>
    </w:p>
    <w:p w:rsidR="00B9508D" w:rsidRPr="00F11CF7" w:rsidRDefault="00B9508D" w:rsidP="00B9508D">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B9508D" w:rsidRPr="00F11CF7" w:rsidRDefault="00B9508D" w:rsidP="00B9508D">
      <w:pPr>
        <w:pStyle w:val="ConsPlusNormal"/>
        <w:ind w:firstLine="540"/>
        <w:jc w:val="both"/>
        <w:rPr>
          <w:rFonts w:ascii="Times New Roman" w:hAnsi="Times New Roman" w:cs="Times New Roman"/>
          <w:sz w:val="28"/>
          <w:szCs w:val="28"/>
        </w:rPr>
      </w:pPr>
    </w:p>
    <w:p w:rsidR="00B9508D" w:rsidRPr="00B76F4B" w:rsidRDefault="00B9508D" w:rsidP="00B950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1.2. Заявителями, имеющими право на получение муниципальной услуги, являются:</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Pr="00F11CF7">
        <w:rPr>
          <w:rFonts w:ascii="Times New Roman" w:hAnsi="Times New Roman" w:cs="Times New Roman"/>
          <w:sz w:val="28"/>
          <w:szCs w:val="28"/>
        </w:rPr>
        <w:t xml:space="preserve"> </w:t>
      </w:r>
      <w:r>
        <w:rPr>
          <w:rFonts w:ascii="Times New Roman" w:hAnsi="Times New Roman" w:cs="Times New Roman"/>
          <w:sz w:val="28"/>
          <w:szCs w:val="28"/>
        </w:rPr>
        <w:t>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состоящи</w:t>
      </w:r>
      <w:r>
        <w:rPr>
          <w:rFonts w:ascii="Times New Roman" w:hAnsi="Times New Roman" w:cs="Times New Roman"/>
          <w:sz w:val="28"/>
          <w:szCs w:val="28"/>
        </w:rPr>
        <w:t>е</w:t>
      </w:r>
      <w:r w:rsidRPr="00702DDE">
        <w:rPr>
          <w:rFonts w:ascii="Times New Roman" w:hAnsi="Times New Roman" w:cs="Times New Roman"/>
          <w:sz w:val="28"/>
          <w:szCs w:val="28"/>
        </w:rPr>
        <w:t xml:space="preserve">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w:t>
      </w:r>
      <w:r>
        <w:rPr>
          <w:rFonts w:ascii="Times New Roman" w:hAnsi="Times New Roman" w:cs="Times New Roman"/>
          <w:sz w:val="28"/>
          <w:szCs w:val="28"/>
        </w:rPr>
        <w:t>ие</w:t>
      </w:r>
      <w:r w:rsidRPr="00702DDE">
        <w:rPr>
          <w:rFonts w:ascii="Times New Roman" w:hAnsi="Times New Roman" w:cs="Times New Roman"/>
          <w:sz w:val="28"/>
          <w:szCs w:val="28"/>
        </w:rPr>
        <w:t xml:space="preserve"> на территории Ленинградской области не менее пяти лет;</w:t>
      </w:r>
    </w:p>
    <w:p w:rsidR="00B9508D" w:rsidRPr="005F6E74"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5F6E74">
        <w:rPr>
          <w:rFonts w:ascii="Times New Roman" w:hAnsi="Times New Roman" w:cs="Times New Roman"/>
          <w:sz w:val="28"/>
          <w:szCs w:val="28"/>
        </w:rPr>
        <w:t>Граждане Российской Федерации, являющиеся молодыми специалистами, впервые устраивающимися на работу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B9508D" w:rsidRDefault="00B9508D" w:rsidP="00B9508D">
      <w:pPr>
        <w:pStyle w:val="ConsPlusNormal"/>
        <w:ind w:firstLine="709"/>
        <w:jc w:val="both"/>
        <w:rPr>
          <w:rFonts w:ascii="Times New Roman" w:hAnsi="Times New Roman" w:cs="Times New Roman"/>
          <w:sz w:val="28"/>
          <w:szCs w:val="28"/>
        </w:rPr>
      </w:pPr>
      <w:r w:rsidRPr="005F6E74">
        <w:rPr>
          <w:rFonts w:ascii="Times New Roman" w:hAnsi="Times New Roman" w:cs="Times New Roman"/>
          <w:sz w:val="28"/>
          <w:szCs w:val="28"/>
        </w:rPr>
        <w:t xml:space="preserve">- граждане Российской Федерации в возрасте до 35 лет включительно, обучающиеся на последнем курсе образовательной организации по основным профессиональным образовательным программам и (или) по программам профессионального обучения, впервые устроившиеся на работу в соответствии с получаемой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состоящим на учете в органах местного самоуправления Ленинградской области в </w:t>
      </w:r>
      <w:r w:rsidRPr="005F6E74">
        <w:rPr>
          <w:rFonts w:ascii="Times New Roman" w:hAnsi="Times New Roman" w:cs="Times New Roman"/>
          <w:sz w:val="28"/>
          <w:szCs w:val="28"/>
        </w:rPr>
        <w:lastRenderedPageBreak/>
        <w:t>качестве нуждающихся в жилых помещениях по основаниям, предусмотренным статьей 51 Жилищного кодекса Российской Федерации, постоянно проживающим на территории Ленинградской области не менее пяти лет;</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 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являющи</w:t>
      </w:r>
      <w:r>
        <w:rPr>
          <w:rFonts w:ascii="Times New Roman" w:hAnsi="Times New Roman" w:cs="Times New Roman"/>
          <w:sz w:val="28"/>
          <w:szCs w:val="28"/>
        </w:rPr>
        <w:t>е</w:t>
      </w:r>
      <w:r w:rsidRPr="00702DDE">
        <w:rPr>
          <w:rFonts w:ascii="Times New Roman" w:hAnsi="Times New Roman" w:cs="Times New Roman"/>
          <w:sz w:val="28"/>
          <w:szCs w:val="28"/>
        </w:rPr>
        <w:t>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вдове (вдовцу) погибшего Героя Российской Федерации, не вступившей(ему) в повторный брак, детям в возрасте до 18 лет, детям старше 18 лет, ставшими инвалидами до достижения ими возраста 18 лет, а в случае отсутствия (отказа) указанных лиц - родител</w:t>
      </w:r>
      <w:r>
        <w:rPr>
          <w:rFonts w:ascii="Times New Roman" w:hAnsi="Times New Roman" w:cs="Times New Roman"/>
          <w:sz w:val="28"/>
          <w:szCs w:val="28"/>
        </w:rPr>
        <w:t>и</w:t>
      </w:r>
      <w:r w:rsidRPr="00702DDE">
        <w:rPr>
          <w:rFonts w:ascii="Times New Roman" w:hAnsi="Times New Roman" w:cs="Times New Roman"/>
          <w:sz w:val="28"/>
          <w:szCs w:val="28"/>
        </w:rPr>
        <w:t xml:space="preserve"> погибшего Героя Российской Федерации;</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 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являющи</w:t>
      </w:r>
      <w:r>
        <w:rPr>
          <w:rFonts w:ascii="Times New Roman" w:hAnsi="Times New Roman" w:cs="Times New Roman"/>
          <w:sz w:val="28"/>
          <w:szCs w:val="28"/>
        </w:rPr>
        <w:t>е</w:t>
      </w:r>
      <w:r w:rsidRPr="00702DDE">
        <w:rPr>
          <w:rFonts w:ascii="Times New Roman" w:hAnsi="Times New Roman" w:cs="Times New Roman"/>
          <w:sz w:val="28"/>
          <w:szCs w:val="28"/>
        </w:rPr>
        <w:t xml:space="preserve">ся ветеранами боевых действий в соответствии с Федеральным законом от 12 января 1995 года </w:t>
      </w:r>
      <w:r>
        <w:rPr>
          <w:rFonts w:ascii="Times New Roman" w:hAnsi="Times New Roman" w:cs="Times New Roman"/>
          <w:sz w:val="28"/>
          <w:szCs w:val="28"/>
        </w:rPr>
        <w:t>№</w:t>
      </w:r>
      <w:r w:rsidRPr="00702DDE">
        <w:rPr>
          <w:rFonts w:ascii="Times New Roman" w:hAnsi="Times New Roman" w:cs="Times New Roman"/>
          <w:sz w:val="28"/>
          <w:szCs w:val="28"/>
        </w:rPr>
        <w:t xml:space="preserve"> 5-ФЗ </w:t>
      </w:r>
      <w:r>
        <w:rPr>
          <w:rFonts w:ascii="Times New Roman" w:hAnsi="Times New Roman" w:cs="Times New Roman"/>
          <w:sz w:val="28"/>
          <w:szCs w:val="28"/>
        </w:rPr>
        <w:t>«</w:t>
      </w:r>
      <w:r w:rsidRPr="00702DDE">
        <w:rPr>
          <w:rFonts w:ascii="Times New Roman" w:hAnsi="Times New Roman" w:cs="Times New Roman"/>
          <w:sz w:val="28"/>
          <w:szCs w:val="28"/>
        </w:rPr>
        <w:t>О ветеранах</w:t>
      </w:r>
      <w:r>
        <w:rPr>
          <w:rFonts w:ascii="Times New Roman" w:hAnsi="Times New Roman" w:cs="Times New Roman"/>
          <w:sz w:val="28"/>
          <w:szCs w:val="28"/>
        </w:rPr>
        <w:t>»</w:t>
      </w:r>
      <w:r w:rsidRPr="00702DDE">
        <w:rPr>
          <w:rFonts w:ascii="Times New Roman" w:hAnsi="Times New Roman" w:cs="Times New Roman"/>
          <w:sz w:val="28"/>
          <w:szCs w:val="28"/>
        </w:rPr>
        <w:t>,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w:t>
      </w:r>
    </w:p>
    <w:p w:rsidR="00B9508D" w:rsidRPr="00F11CF7"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1.2.5. И</w:t>
      </w:r>
      <w:r w:rsidRPr="00702DDE">
        <w:rPr>
          <w:rFonts w:ascii="Times New Roman" w:hAnsi="Times New Roman" w:cs="Times New Roman"/>
          <w:sz w:val="28"/>
          <w:szCs w:val="28"/>
        </w:rPr>
        <w:t>нвалид</w:t>
      </w:r>
      <w:r>
        <w:rPr>
          <w:rFonts w:ascii="Times New Roman" w:hAnsi="Times New Roman" w:cs="Times New Roman"/>
          <w:sz w:val="28"/>
          <w:szCs w:val="28"/>
        </w:rPr>
        <w:t>ы</w:t>
      </w:r>
      <w:r w:rsidRPr="00702DDE">
        <w:rPr>
          <w:rFonts w:ascii="Times New Roman" w:hAnsi="Times New Roman" w:cs="Times New Roman"/>
          <w:sz w:val="28"/>
          <w:szCs w:val="28"/>
        </w:rPr>
        <w:t xml:space="preserve"> и семь</w:t>
      </w:r>
      <w:r>
        <w:rPr>
          <w:rFonts w:ascii="Times New Roman" w:hAnsi="Times New Roman" w:cs="Times New Roman"/>
          <w:sz w:val="28"/>
          <w:szCs w:val="28"/>
        </w:rPr>
        <w:t>и</w:t>
      </w:r>
      <w:r w:rsidRPr="00702DDE">
        <w:rPr>
          <w:rFonts w:ascii="Times New Roman" w:hAnsi="Times New Roman" w:cs="Times New Roman"/>
          <w:sz w:val="28"/>
          <w:szCs w:val="28"/>
        </w:rPr>
        <w:t>, имеющи</w:t>
      </w:r>
      <w:r>
        <w:rPr>
          <w:rFonts w:ascii="Times New Roman" w:hAnsi="Times New Roman" w:cs="Times New Roman"/>
          <w:sz w:val="28"/>
          <w:szCs w:val="28"/>
        </w:rPr>
        <w:t>е</w:t>
      </w:r>
      <w:r w:rsidRPr="00702DDE">
        <w:rPr>
          <w:rFonts w:ascii="Times New Roman" w:hAnsi="Times New Roman" w:cs="Times New Roman"/>
          <w:sz w:val="28"/>
          <w:szCs w:val="28"/>
        </w:rPr>
        <w:t xml:space="preserve"> в своем составе инвалидов, состоящи</w:t>
      </w:r>
      <w:r>
        <w:rPr>
          <w:rFonts w:ascii="Times New Roman" w:hAnsi="Times New Roman" w:cs="Times New Roman"/>
          <w:sz w:val="28"/>
          <w:szCs w:val="28"/>
        </w:rPr>
        <w:t>е</w:t>
      </w:r>
      <w:r w:rsidRPr="00702DDE">
        <w:rPr>
          <w:rFonts w:ascii="Times New Roman" w:hAnsi="Times New Roman" w:cs="Times New Roman"/>
          <w:sz w:val="28"/>
          <w:szCs w:val="28"/>
        </w:rPr>
        <w:t xml:space="preserve">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r>
        <w:rPr>
          <w:rFonts w:ascii="Times New Roman" w:hAnsi="Times New Roman" w:cs="Times New Roman"/>
          <w:sz w:val="28"/>
          <w:szCs w:val="28"/>
        </w:rPr>
        <w:t xml:space="preserve"> (далее – заявитель).</w:t>
      </w:r>
    </w:p>
    <w:p w:rsidR="00B9508D" w:rsidRPr="0003553B" w:rsidRDefault="00B9508D" w:rsidP="00B9508D">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9508D" w:rsidRPr="00497748" w:rsidRDefault="00B9508D" w:rsidP="00B9508D">
      <w:pPr>
        <w:pStyle w:val="ConsPlusNormal"/>
        <w:ind w:firstLine="539"/>
        <w:jc w:val="both"/>
        <w:rPr>
          <w:rFonts w:ascii="Times New Roman" w:hAnsi="Times New Roman" w:cs="Times New Roman"/>
          <w:sz w:val="28"/>
          <w:szCs w:val="28"/>
        </w:rPr>
      </w:pPr>
      <w:r w:rsidRPr="00497748">
        <w:rPr>
          <w:rFonts w:ascii="Times New Roman" w:hAnsi="Times New Roman" w:cs="Times New Roman"/>
          <w:sz w:val="28"/>
          <w:szCs w:val="28"/>
        </w:rPr>
        <w:t>-</w:t>
      </w:r>
      <w:r w:rsidRPr="00497748">
        <w:rPr>
          <w:rFonts w:ascii="Times New Roman" w:hAnsi="Times New Roman" w:cs="Times New Roman"/>
          <w:sz w:val="28"/>
          <w:szCs w:val="28"/>
        </w:rPr>
        <w:tab/>
        <w:t>уполномоченные представители, наделенные соответствующими полномочиями в порядке, установленном законод</w:t>
      </w:r>
      <w:r>
        <w:rPr>
          <w:rFonts w:ascii="Times New Roman" w:hAnsi="Times New Roman" w:cs="Times New Roman"/>
          <w:sz w:val="28"/>
          <w:szCs w:val="28"/>
        </w:rPr>
        <w:t>ательством Российской Федерации.</w:t>
      </w:r>
    </w:p>
    <w:p w:rsidR="00B9508D" w:rsidRPr="00F11CF7" w:rsidRDefault="00B9508D" w:rsidP="00B9508D">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МО Рождественского сельского поселения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C76AA">
          <w:rPr>
            <w:rStyle w:val="af1"/>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E24FE1">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Ленинградской области» (далее - Реестр).</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 Полное наименование муниципальной услуги:</w:t>
      </w:r>
    </w:p>
    <w:p w:rsidR="00B9508D" w:rsidRDefault="00B9508D" w:rsidP="00B9508D">
      <w:pPr>
        <w:pStyle w:val="ConsPlusNormal"/>
        <w:ind w:firstLine="709"/>
        <w:jc w:val="both"/>
      </w:pPr>
      <w:r w:rsidRPr="00E24FE1">
        <w:rPr>
          <w:rFonts w:ascii="Times New Roman" w:hAnsi="Times New Roman" w:cs="Times New Roman"/>
          <w:sz w:val="28"/>
          <w:szCs w:val="28"/>
        </w:rPr>
        <w:t>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r w:rsidRPr="00DB7F64">
        <w:t xml:space="preserve"> </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B9508D" w:rsidRDefault="00B9508D" w:rsidP="00B9508D">
      <w:pPr>
        <w:pStyle w:val="ConsPlusNormal"/>
        <w:ind w:firstLine="709"/>
        <w:jc w:val="both"/>
        <w:rPr>
          <w:rFonts w:ascii="Times New Roman" w:hAnsi="Times New Roman" w:cs="Times New Roman"/>
          <w:sz w:val="28"/>
          <w:szCs w:val="28"/>
        </w:rPr>
      </w:pPr>
      <w:r w:rsidRPr="00213BC6">
        <w:rPr>
          <w:rFonts w:ascii="Times New Roman" w:hAnsi="Times New Roman" w:cs="Times New Roman"/>
          <w:sz w:val="28"/>
          <w:szCs w:val="28"/>
        </w:rPr>
        <w:t>Постановка на учет граждан, имеющих право на предоставление земельного участка</w:t>
      </w:r>
      <w:r>
        <w:rPr>
          <w:rFonts w:ascii="Times New Roman" w:hAnsi="Times New Roman" w:cs="Times New Roman"/>
          <w:sz w:val="28"/>
          <w:szCs w:val="28"/>
        </w:rPr>
        <w:t>.</w:t>
      </w:r>
    </w:p>
    <w:p w:rsidR="00B9508D" w:rsidRPr="00F11CF7" w:rsidRDefault="00B9508D" w:rsidP="00B9508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Pr="00EA5A3E">
        <w:rPr>
          <w:rFonts w:ascii="Times New Roman" w:hAnsi="Times New Roman" w:cs="Times New Roman"/>
          <w:sz w:val="28"/>
          <w:szCs w:val="28"/>
        </w:rPr>
        <w:t xml:space="preserve">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B9508D" w:rsidRPr="00EA5A3E" w:rsidRDefault="00B9508D" w:rsidP="00B9508D">
      <w:pPr>
        <w:pStyle w:val="ab"/>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Рождественского сельского поселения Гатчинского муниципального района </w:t>
      </w:r>
      <w:r w:rsidRPr="00E60610">
        <w:rPr>
          <w:rFonts w:ascii="Times New Roman" w:hAnsi="Times New Roman" w:cs="Times New Roman"/>
          <w:sz w:val="28"/>
          <w:szCs w:val="28"/>
        </w:rPr>
        <w:t>Ленинградской области.</w:t>
      </w:r>
    </w:p>
    <w:p w:rsidR="00B9508D" w:rsidRPr="00EA5A3E" w:rsidRDefault="00B9508D" w:rsidP="00B9508D">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B9508D" w:rsidRDefault="00B9508D" w:rsidP="00B950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B9508D" w:rsidRPr="00F66E06"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508D" w:rsidRPr="00B9508D" w:rsidRDefault="00B9508D" w:rsidP="00B9508D">
      <w:pPr>
        <w:autoSpaceDE w:val="0"/>
        <w:autoSpaceDN w:val="0"/>
        <w:adjustRightInd w:val="0"/>
        <w:spacing w:after="0" w:line="240" w:lineRule="auto"/>
        <w:ind w:firstLine="567"/>
        <w:jc w:val="both"/>
        <w:rPr>
          <w:rFonts w:ascii="Times New Roman" w:hAnsi="Times New Roman" w:cs="Times New Roman"/>
          <w:sz w:val="28"/>
          <w:szCs w:val="28"/>
        </w:rPr>
      </w:pPr>
      <w:r w:rsidRPr="00B9508D">
        <w:rPr>
          <w:rFonts w:ascii="Times New Roman" w:eastAsia="Times New Roman" w:hAnsi="Times New Roman" w:cs="Times New Roman"/>
          <w:sz w:val="28"/>
          <w:szCs w:val="28"/>
          <w:lang w:eastAsia="ru-RU"/>
        </w:rPr>
        <w:t xml:space="preserve">2.2.1. </w:t>
      </w:r>
      <w:r w:rsidRPr="00B9508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 Организации, ГБУ ЛО «МФЦ» с использованием информационных технологий, предусмотренных </w:t>
      </w:r>
      <w:hyperlink r:id="rId9" w:history="1">
        <w:r w:rsidRPr="00B9508D">
          <w:rPr>
            <w:rFonts w:ascii="Times New Roman" w:hAnsi="Times New Roman" w:cs="Times New Roman"/>
            <w:sz w:val="28"/>
            <w:szCs w:val="28"/>
          </w:rPr>
          <w:t>частью 18 статьи 14.1</w:t>
        </w:r>
      </w:hyperlink>
      <w:r w:rsidRPr="00B9508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B9508D">
        <w:rPr>
          <w:rFonts w:ascii="Times New Roman" w:eastAsia="Times New Roman" w:hAnsi="Times New Roman" w:cs="Times New Roman"/>
          <w:sz w:val="28"/>
          <w:szCs w:val="28"/>
          <w:lang w:eastAsia="ru-RU"/>
        </w:rPr>
        <w:t>(при технической реализации).</w:t>
      </w:r>
    </w:p>
    <w:p w:rsidR="00B9508D" w:rsidRP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sidRPr="00B9508D">
        <w:rPr>
          <w:rFonts w:ascii="Times New Roman" w:eastAsia="Times New Roman" w:hAnsi="Times New Roman" w:cs="Times New Roman"/>
          <w:sz w:val="28"/>
          <w:szCs w:val="28"/>
          <w:lang w:eastAsia="ru-RU"/>
        </w:rPr>
        <w:t xml:space="preserve">2.2.2. </w:t>
      </w:r>
      <w:r w:rsidRPr="00B9508D">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B9508D" w:rsidRP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sidRPr="00B9508D">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9508D" w:rsidRPr="00F11CF7" w:rsidRDefault="00B9508D" w:rsidP="00B9508D">
      <w:pPr>
        <w:pStyle w:val="ConsPlusNormal"/>
        <w:ind w:firstLine="709"/>
        <w:jc w:val="both"/>
        <w:rPr>
          <w:rFonts w:ascii="Times New Roman" w:hAnsi="Times New Roman" w:cs="Times New Roman"/>
          <w:sz w:val="28"/>
          <w:szCs w:val="28"/>
        </w:rPr>
      </w:pPr>
      <w:r w:rsidRPr="00B9508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508D" w:rsidRPr="00811E49" w:rsidRDefault="00B9508D" w:rsidP="00B9508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B9508D" w:rsidRDefault="00B9508D" w:rsidP="00B9508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 xml:space="preserve">решение </w:t>
      </w:r>
      <w:r w:rsidRPr="008F6110">
        <w:rPr>
          <w:rFonts w:ascii="Times New Roman" w:hAnsi="Times New Roman" w:cs="Times New Roman"/>
          <w:sz w:val="28"/>
          <w:szCs w:val="28"/>
        </w:rPr>
        <w:t>о постановке на учет</w:t>
      </w:r>
      <w:r>
        <w:rPr>
          <w:rFonts w:ascii="Times New Roman" w:hAnsi="Times New Roman" w:cs="Times New Roman"/>
          <w:sz w:val="28"/>
          <w:szCs w:val="28"/>
        </w:rPr>
        <w:t xml:space="preserve"> </w:t>
      </w:r>
      <w:r w:rsidRPr="008F6110">
        <w:rPr>
          <w:rFonts w:ascii="Times New Roman" w:hAnsi="Times New Roman" w:cs="Times New Roman"/>
          <w:sz w:val="28"/>
          <w:szCs w:val="28"/>
        </w:rPr>
        <w:t xml:space="preserve">в </w:t>
      </w:r>
      <w:r w:rsidRPr="001D400B">
        <w:rPr>
          <w:rFonts w:ascii="Times New Roman" w:hAnsi="Times New Roman" w:cs="Times New Roman"/>
          <w:sz w:val="28"/>
          <w:szCs w:val="28"/>
        </w:rPr>
        <w:t>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w:t>
      </w:r>
      <w:r w:rsidRPr="008F6110">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r>
      <w:r w:rsidRPr="00811E49">
        <w:rPr>
          <w:rFonts w:ascii="Times New Roman" w:hAnsi="Times New Roman" w:cs="Times New Roman"/>
          <w:sz w:val="28"/>
          <w:szCs w:val="28"/>
        </w:rPr>
        <w:t>решени</w:t>
      </w:r>
      <w:r>
        <w:rPr>
          <w:rFonts w:ascii="Times New Roman" w:hAnsi="Times New Roman" w:cs="Times New Roman"/>
          <w:sz w:val="28"/>
          <w:szCs w:val="28"/>
        </w:rPr>
        <w:t>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составляет </w:t>
      </w:r>
      <w:r w:rsidRPr="00CD21E2">
        <w:rPr>
          <w:rFonts w:ascii="Times New Roman" w:hAnsi="Times New Roman" w:cs="Times New Roman"/>
          <w:sz w:val="28"/>
          <w:szCs w:val="28"/>
        </w:rPr>
        <w:t>30 календарных дней</w:t>
      </w:r>
      <w:r>
        <w:rPr>
          <w:rFonts w:ascii="Times New Roman" w:hAnsi="Times New Roman" w:cs="Times New Roman"/>
          <w:sz w:val="28"/>
          <w:szCs w:val="28"/>
        </w:rPr>
        <w:t xml:space="preserve"> </w:t>
      </w:r>
      <w:r w:rsidRPr="00FA7914">
        <w:rPr>
          <w:rFonts w:ascii="Times New Roman" w:hAnsi="Times New Roman" w:cs="Times New Roman"/>
          <w:sz w:val="28"/>
          <w:szCs w:val="28"/>
        </w:rPr>
        <w:t xml:space="preserve">со дня поступления в Администрацию заявления о </w:t>
      </w:r>
      <w:r>
        <w:rPr>
          <w:rFonts w:ascii="Times New Roman" w:hAnsi="Times New Roman" w:cs="Times New Roman"/>
          <w:sz w:val="28"/>
          <w:szCs w:val="28"/>
        </w:rPr>
        <w:t>постановке на учет</w:t>
      </w:r>
      <w:r w:rsidRPr="001D400B">
        <w:t xml:space="preserve"> </w:t>
      </w:r>
      <w:r w:rsidRPr="001D400B">
        <w:rPr>
          <w:rFonts w:ascii="Times New Roman" w:hAnsi="Times New Roman" w:cs="Times New Roman"/>
          <w:sz w:val="28"/>
          <w:szCs w:val="28"/>
        </w:rPr>
        <w:t>в качестве лица, имеющего право на предоставление земельного участка в собственность бесплатно</w:t>
      </w:r>
      <w:r w:rsidRPr="00FA7914">
        <w:rPr>
          <w:rFonts w:ascii="Times New Roman" w:hAnsi="Times New Roman" w:cs="Times New Roman"/>
          <w:sz w:val="28"/>
          <w:szCs w:val="28"/>
        </w:rPr>
        <w:t xml:space="preserve"> (далее</w:t>
      </w:r>
      <w:r w:rsidRPr="001C78EB">
        <w:rPr>
          <w:rFonts w:ascii="Times New Roman" w:hAnsi="Times New Roman" w:cs="Times New Roman"/>
          <w:sz w:val="28"/>
          <w:szCs w:val="28"/>
        </w:rPr>
        <w:t xml:space="preserve"> </w:t>
      </w:r>
      <w:r>
        <w:rPr>
          <w:rFonts w:ascii="Times New Roman" w:hAnsi="Times New Roman" w:cs="Times New Roman"/>
          <w:sz w:val="28"/>
          <w:szCs w:val="28"/>
        </w:rPr>
        <w:t>–</w:t>
      </w:r>
      <w:r w:rsidRPr="001C78EB">
        <w:rPr>
          <w:rFonts w:ascii="Times New Roman" w:hAnsi="Times New Roman" w:cs="Times New Roman"/>
          <w:sz w:val="28"/>
          <w:szCs w:val="28"/>
        </w:rPr>
        <w:t xml:space="preserve"> заявление)</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2.5. Правовые основания для предоставления муниципальной услуги:</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4" w:name="P99"/>
      <w:bookmarkEnd w:id="4"/>
      <w:r>
        <w:rPr>
          <w:rFonts w:ascii="Times New Roman" w:eastAsia="Calibri" w:hAnsi="Times New Roman" w:cs="Times New Roman"/>
          <w:sz w:val="28"/>
          <w:szCs w:val="28"/>
        </w:rPr>
        <w:t>- Земельный</w:t>
      </w:r>
      <w:r w:rsidRPr="00B56242">
        <w:rPr>
          <w:rFonts w:ascii="Times New Roman" w:eastAsia="Calibri" w:hAnsi="Times New Roman" w:cs="Times New Roman"/>
          <w:sz w:val="28"/>
          <w:szCs w:val="28"/>
        </w:rPr>
        <w:t xml:space="preserve"> </w:t>
      </w:r>
      <w:hyperlink r:id="rId10"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Жилищный кодекс Российской Федерации;</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Гражданский</w:t>
      </w:r>
      <w:r w:rsidRPr="00B56242">
        <w:rPr>
          <w:rFonts w:ascii="Times New Roman" w:eastAsia="Calibri" w:hAnsi="Times New Roman" w:cs="Times New Roman"/>
          <w:sz w:val="28"/>
          <w:szCs w:val="28"/>
        </w:rPr>
        <w:t xml:space="preserve"> </w:t>
      </w:r>
      <w:hyperlink r:id="rId11"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Градостроительны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2"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Pr="00B56242">
        <w:rPr>
          <w:rFonts w:ascii="Times New Roman" w:eastAsia="Calibri" w:hAnsi="Times New Roman" w:cs="Times New Roman"/>
          <w:sz w:val="28"/>
          <w:szCs w:val="28"/>
        </w:rPr>
        <w:t xml:space="preserve"> </w:t>
      </w:r>
      <w:hyperlink r:id="rId13"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Pr="00B56242">
        <w:rPr>
          <w:rFonts w:ascii="Times New Roman" w:eastAsia="Calibri" w:hAnsi="Times New Roman" w:cs="Times New Roman"/>
          <w:sz w:val="28"/>
          <w:szCs w:val="28"/>
        </w:rPr>
        <w:t>;</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Федеральны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4"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24</w:t>
      </w:r>
      <w:r>
        <w:rPr>
          <w:rFonts w:ascii="Times New Roman" w:eastAsia="Calibri" w:hAnsi="Times New Roman" w:cs="Times New Roman"/>
          <w:sz w:val="28"/>
          <w:szCs w:val="28"/>
        </w:rPr>
        <w:t>.07.</w:t>
      </w:r>
      <w:r w:rsidRPr="00B56242">
        <w:rPr>
          <w:rFonts w:ascii="Times New Roman" w:eastAsia="Calibri" w:hAnsi="Times New Roman" w:cs="Times New Roman"/>
          <w:sz w:val="28"/>
          <w:szCs w:val="28"/>
        </w:rPr>
        <w:t>2007</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221-ФЗ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госуда</w:t>
      </w:r>
      <w:r>
        <w:rPr>
          <w:rFonts w:ascii="Times New Roman" w:eastAsia="Calibri" w:hAnsi="Times New Roman" w:cs="Times New Roman"/>
          <w:sz w:val="28"/>
          <w:szCs w:val="28"/>
        </w:rPr>
        <w:t>рственном кадастре недвижимости»</w:t>
      </w:r>
      <w:r w:rsidRPr="00B56242">
        <w:rPr>
          <w:rFonts w:ascii="Times New Roman" w:eastAsia="Calibri" w:hAnsi="Times New Roman" w:cs="Times New Roman"/>
          <w:sz w:val="28"/>
          <w:szCs w:val="28"/>
        </w:rPr>
        <w:t>;</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Федеральны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5"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21</w:t>
      </w:r>
      <w:r>
        <w:rPr>
          <w:rFonts w:ascii="Times New Roman" w:eastAsia="Calibri" w:hAnsi="Times New Roman" w:cs="Times New Roman"/>
          <w:sz w:val="28"/>
          <w:szCs w:val="28"/>
        </w:rPr>
        <w:t>.07.</w:t>
      </w:r>
      <w:r w:rsidRPr="00B56242">
        <w:rPr>
          <w:rFonts w:ascii="Times New Roman" w:eastAsia="Calibri" w:hAnsi="Times New Roman" w:cs="Times New Roman"/>
          <w:sz w:val="28"/>
          <w:szCs w:val="28"/>
        </w:rPr>
        <w:t>1997</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122-ФЗ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государственной регистрации прав на недв</w:t>
      </w:r>
      <w:r>
        <w:rPr>
          <w:rFonts w:ascii="Times New Roman" w:eastAsia="Calibri" w:hAnsi="Times New Roman" w:cs="Times New Roman"/>
          <w:sz w:val="28"/>
          <w:szCs w:val="28"/>
        </w:rPr>
        <w:t>ижимое имущество и сделок с ним»</w:t>
      </w:r>
      <w:r w:rsidRPr="00B56242">
        <w:rPr>
          <w:rFonts w:ascii="Times New Roman" w:eastAsia="Calibri" w:hAnsi="Times New Roman" w:cs="Times New Roman"/>
          <w:sz w:val="28"/>
          <w:szCs w:val="28"/>
        </w:rPr>
        <w:t>;</w:t>
      </w:r>
    </w:p>
    <w:p w:rsidR="00B9508D" w:rsidRDefault="00B9508D" w:rsidP="00B9508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Федеральный </w:t>
      </w:r>
      <w:hyperlink r:id="rId16" w:history="1">
        <w:r w:rsidRPr="00422C5F">
          <w:rPr>
            <w:rFonts w:ascii="Times New Roman" w:hAnsi="Times New Roman" w:cs="Times New Roman"/>
            <w:sz w:val="28"/>
            <w:szCs w:val="28"/>
          </w:rPr>
          <w:t>закон</w:t>
        </w:r>
      </w:hyperlink>
      <w:r>
        <w:rPr>
          <w:rFonts w:ascii="Times New Roman" w:hAnsi="Times New Roman" w:cs="Times New Roman"/>
          <w:sz w:val="28"/>
          <w:szCs w:val="28"/>
        </w:rPr>
        <w:t xml:space="preserve"> от 12.01.1995 № 5-ФЗ «О ветеранах»;</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8580E">
        <w:rPr>
          <w:rFonts w:ascii="Times New Roman" w:eastAsia="Calibri" w:hAnsi="Times New Roman" w:cs="Times New Roman"/>
          <w:sz w:val="28"/>
          <w:szCs w:val="28"/>
        </w:rPr>
        <w:t xml:space="preserve">- </w:t>
      </w:r>
      <w:r w:rsidRPr="00D8580E">
        <w:rPr>
          <w:rFonts w:ascii="Times New Roman" w:hAnsi="Times New Roman" w:cs="Times New Roman"/>
          <w:sz w:val="28"/>
          <w:szCs w:val="28"/>
        </w:rPr>
        <w:t xml:space="preserve">Федеральный </w:t>
      </w:r>
      <w:hyperlink r:id="rId17" w:history="1">
        <w:r w:rsidRPr="00D8580E">
          <w:rPr>
            <w:rFonts w:ascii="Times New Roman" w:hAnsi="Times New Roman" w:cs="Times New Roman"/>
            <w:sz w:val="28"/>
            <w:szCs w:val="28"/>
          </w:rPr>
          <w:t>закон</w:t>
        </w:r>
      </w:hyperlink>
      <w:r w:rsidRPr="00D8580E">
        <w:rPr>
          <w:rFonts w:ascii="Times New Roman" w:hAnsi="Times New Roman" w:cs="Times New Roman"/>
          <w:sz w:val="28"/>
          <w:szCs w:val="28"/>
        </w:rPr>
        <w:t xml:space="preserve"> от 24.11.1995 № 181-ФЗ «О социальной защите инвалидов в Российской Федерации»;</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Областной</w:t>
      </w:r>
      <w:r w:rsidRPr="00B56242">
        <w:rPr>
          <w:rFonts w:ascii="Times New Roman" w:eastAsia="Calibri" w:hAnsi="Times New Roman" w:cs="Times New Roman"/>
          <w:sz w:val="28"/>
          <w:szCs w:val="28"/>
        </w:rPr>
        <w:t xml:space="preserve"> </w:t>
      </w:r>
      <w:hyperlink r:id="rId18"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Ленинградской области </w:t>
      </w:r>
      <w:r w:rsidRPr="00B56242">
        <w:rPr>
          <w:rFonts w:ascii="Times New Roman" w:eastAsia="Calibri" w:hAnsi="Times New Roman" w:cs="Times New Roman"/>
          <w:sz w:val="28"/>
          <w:szCs w:val="28"/>
        </w:rPr>
        <w:t>от 14</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2008</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105-оз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w:t>
      </w:r>
    </w:p>
    <w:p w:rsidR="00B9508D" w:rsidRPr="00F50243"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50243">
        <w:rPr>
          <w:rFonts w:ascii="Times New Roman" w:eastAsia="Calibri" w:hAnsi="Times New Roman" w:cs="Times New Roman"/>
          <w:sz w:val="28"/>
          <w:szCs w:val="28"/>
        </w:rPr>
        <w:t>Постановление Правительства Ленин</w:t>
      </w:r>
      <w:r>
        <w:rPr>
          <w:rFonts w:ascii="Times New Roman" w:eastAsia="Calibri" w:hAnsi="Times New Roman" w:cs="Times New Roman"/>
          <w:sz w:val="28"/>
          <w:szCs w:val="28"/>
        </w:rPr>
        <w:t>градской области от 24.02.2016 №</w:t>
      </w:r>
      <w:r w:rsidRPr="00F50243">
        <w:rPr>
          <w:rFonts w:ascii="Times New Roman" w:eastAsia="Calibri" w:hAnsi="Times New Roman" w:cs="Times New Roman"/>
          <w:sz w:val="28"/>
          <w:szCs w:val="28"/>
        </w:rPr>
        <w:t xml:space="preserve"> 37</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w:t>
      </w:r>
      <w:r w:rsidRPr="00F50243">
        <w:rPr>
          <w:rFonts w:ascii="Times New Roman" w:eastAsia="Calibri" w:hAnsi="Times New Roman" w:cs="Times New Roman"/>
          <w:sz w:val="28"/>
          <w:szCs w:val="28"/>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rFonts w:ascii="Times New Roman" w:eastAsia="Calibri" w:hAnsi="Times New Roman" w:cs="Times New Roman"/>
          <w:sz w:val="28"/>
          <w:szCs w:val="28"/>
        </w:rPr>
        <w:t>»;</w:t>
      </w:r>
    </w:p>
    <w:p w:rsidR="00B9508D" w:rsidRPr="00FD6AEA" w:rsidRDefault="00B9508D" w:rsidP="00B9508D">
      <w:pPr>
        <w:pStyle w:val="ConsPlusNormal"/>
        <w:tabs>
          <w:tab w:val="left" w:pos="1276"/>
        </w:tabs>
        <w:ind w:left="567"/>
        <w:jc w:val="both"/>
        <w:rPr>
          <w:rFonts w:ascii="Times New Roman" w:hAnsi="Times New Roman" w:cs="Times New Roman"/>
          <w:strike/>
          <w:sz w:val="28"/>
          <w:szCs w:val="28"/>
        </w:rPr>
      </w:pPr>
      <w:r w:rsidRPr="00DD644C">
        <w:rPr>
          <w:rFonts w:ascii="Times New Roman" w:eastAsia="Calibri" w:hAnsi="Times New Roman" w:cs="Times New Roman"/>
          <w:sz w:val="28"/>
          <w:szCs w:val="28"/>
        </w:rPr>
        <w:t>- нормативные пр</w:t>
      </w:r>
      <w:r>
        <w:rPr>
          <w:rFonts w:ascii="Times New Roman" w:eastAsia="Calibri" w:hAnsi="Times New Roman" w:cs="Times New Roman"/>
          <w:sz w:val="28"/>
          <w:szCs w:val="28"/>
        </w:rPr>
        <w:t>авовые акты органа местного самоуправления</w:t>
      </w:r>
      <w:r w:rsidRPr="00CD21E2">
        <w:rPr>
          <w:rFonts w:ascii="Times New Roman" w:hAnsi="Times New Roman" w:cs="Times New Roman"/>
          <w:sz w:val="28"/>
          <w:szCs w:val="28"/>
        </w:rPr>
        <w:t>.</w:t>
      </w:r>
    </w:p>
    <w:p w:rsidR="00B9508D" w:rsidRPr="00E26D20" w:rsidRDefault="00B9508D" w:rsidP="00B9508D">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9508D" w:rsidRDefault="00B9508D" w:rsidP="00B9508D">
      <w:pPr>
        <w:pStyle w:val="ConsPlusNormal"/>
        <w:ind w:firstLine="709"/>
        <w:jc w:val="both"/>
        <w:rPr>
          <w:rFonts w:ascii="Times New Roman" w:hAnsi="Times New Roman" w:cs="Times New Roman"/>
          <w:sz w:val="28"/>
          <w:szCs w:val="28"/>
        </w:rPr>
      </w:pPr>
      <w:bookmarkStart w:id="5" w:name="P100"/>
      <w:bookmarkEnd w:id="5"/>
      <w:r>
        <w:rPr>
          <w:rFonts w:ascii="Times New Roman" w:hAnsi="Times New Roman" w:cs="Times New Roman"/>
          <w:sz w:val="28"/>
          <w:szCs w:val="28"/>
        </w:rPr>
        <w:t>1)</w:t>
      </w:r>
      <w:r w:rsidRPr="00E26D20">
        <w:rPr>
          <w:rFonts w:ascii="Times New Roman" w:hAnsi="Times New Roman" w:cs="Times New Roman"/>
          <w:sz w:val="28"/>
          <w:szCs w:val="28"/>
        </w:rPr>
        <w:t xml:space="preserve"> </w:t>
      </w:r>
      <w:hyperlink w:anchor="P439" w:history="1">
        <w:r w:rsidRPr="00E26D20">
          <w:rPr>
            <w:rFonts w:ascii="Times New Roman" w:hAnsi="Times New Roman" w:cs="Times New Roman"/>
            <w:sz w:val="28"/>
            <w:szCs w:val="28"/>
          </w:rPr>
          <w:t>заявление</w:t>
        </w:r>
      </w:hyperlink>
      <w:r w:rsidRPr="00E26D20">
        <w:rPr>
          <w:rFonts w:ascii="Times New Roman" w:hAnsi="Times New Roman" w:cs="Times New Roman"/>
          <w:sz w:val="28"/>
          <w:szCs w:val="28"/>
        </w:rPr>
        <w:t xml:space="preserve"> 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rsidR="00B9508D" w:rsidRPr="00E26D20"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r w:rsidRPr="00E26D20">
        <w:rPr>
          <w:rFonts w:ascii="Times New Roman" w:hAnsi="Times New Roman" w:cs="Times New Roman"/>
          <w:sz w:val="28"/>
          <w:szCs w:val="28"/>
        </w:rPr>
        <w:t xml:space="preserve"> следующие документы и их заверенные копии:</w:t>
      </w:r>
    </w:p>
    <w:p w:rsidR="00B9508D" w:rsidRDefault="00B9508D" w:rsidP="00B9508D">
      <w:pPr>
        <w:pStyle w:val="ConsPlusNormal"/>
        <w:ind w:firstLine="709"/>
        <w:jc w:val="both"/>
        <w:rPr>
          <w:rFonts w:ascii="Times New Roman" w:hAnsi="Times New Roman" w:cs="Times New Roman"/>
          <w:sz w:val="28"/>
          <w:szCs w:val="28"/>
        </w:rPr>
      </w:pPr>
      <w:bookmarkStart w:id="6" w:name="P119"/>
      <w:bookmarkEnd w:id="6"/>
      <w:r w:rsidRPr="00E26D20">
        <w:rPr>
          <w:rFonts w:ascii="Times New Roman" w:hAnsi="Times New Roman" w:cs="Times New Roman"/>
          <w:sz w:val="28"/>
          <w:szCs w:val="28"/>
        </w:rPr>
        <w:t>а) для заявителей, перечисленных в п.1.2.</w:t>
      </w:r>
      <w:r>
        <w:rPr>
          <w:rFonts w:ascii="Times New Roman" w:hAnsi="Times New Roman" w:cs="Times New Roman"/>
          <w:sz w:val="28"/>
          <w:szCs w:val="28"/>
        </w:rPr>
        <w:t>2</w:t>
      </w:r>
      <w:r w:rsidRPr="00E26D20">
        <w:rPr>
          <w:rFonts w:ascii="Times New Roman" w:hAnsi="Times New Roman" w:cs="Times New Roman"/>
          <w:sz w:val="28"/>
          <w:szCs w:val="28"/>
        </w:rPr>
        <w:t xml:space="preserve">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sidRPr="00CD21E2">
        <w:rPr>
          <w:rFonts w:ascii="Times New Roman" w:hAnsi="Times New Roman" w:cs="Times New Roman"/>
          <w:sz w:val="28"/>
          <w:szCs w:val="28"/>
        </w:rPr>
        <w:t>- трудовая книжка (при наличии трудового стажа до 1 января 2020 года), и(или) трудовой договор, и(или) сведения о трудовой деятельности, оформленные в установленном законодательством порядке;</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26D20">
        <w:rPr>
          <w:rFonts w:ascii="Times New Roman" w:hAnsi="Times New Roman" w:cs="Times New Roman"/>
          <w:sz w:val="28"/>
          <w:szCs w:val="28"/>
        </w:rPr>
        <w:t>для заявителей, перечисленных в п.1.2.</w:t>
      </w:r>
      <w:r>
        <w:rPr>
          <w:rFonts w:ascii="Times New Roman" w:hAnsi="Times New Roman" w:cs="Times New Roman"/>
          <w:sz w:val="28"/>
          <w:szCs w:val="28"/>
        </w:rPr>
        <w:t>3</w:t>
      </w:r>
      <w:r w:rsidRPr="00E26D20">
        <w:rPr>
          <w:rFonts w:ascii="Times New Roman" w:hAnsi="Times New Roman" w:cs="Times New Roman"/>
          <w:sz w:val="28"/>
          <w:szCs w:val="28"/>
        </w:rPr>
        <w:t xml:space="preserve">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7FB4">
        <w:t xml:space="preserve"> </w:t>
      </w:r>
      <w:r w:rsidRPr="00527FB4">
        <w:rPr>
          <w:rFonts w:ascii="Times New Roman" w:hAnsi="Times New Roman" w:cs="Times New Roman"/>
          <w:sz w:val="28"/>
          <w:szCs w:val="28"/>
        </w:rPr>
        <w:t>документы, подтверждающие присвоение посмертно звания Героя Российс</w:t>
      </w:r>
      <w:r>
        <w:rPr>
          <w:rFonts w:ascii="Times New Roman" w:hAnsi="Times New Roman" w:cs="Times New Roman"/>
          <w:sz w:val="28"/>
          <w:szCs w:val="28"/>
        </w:rPr>
        <w:t>кой Федерации;</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75FCA">
        <w:rPr>
          <w:rFonts w:ascii="Times New Roman" w:hAnsi="Times New Roman" w:cs="Times New Roman"/>
          <w:sz w:val="28"/>
          <w:szCs w:val="28"/>
        </w:rPr>
        <w:t xml:space="preserve"> согласи</w:t>
      </w:r>
      <w:r>
        <w:rPr>
          <w:rFonts w:ascii="Times New Roman" w:hAnsi="Times New Roman" w:cs="Times New Roman"/>
          <w:sz w:val="28"/>
          <w:szCs w:val="28"/>
        </w:rPr>
        <w:t>е</w:t>
      </w:r>
      <w:r w:rsidRPr="00075FCA">
        <w:rPr>
          <w:rFonts w:ascii="Times New Roman" w:hAnsi="Times New Roman" w:cs="Times New Roman"/>
          <w:sz w:val="28"/>
          <w:szCs w:val="28"/>
        </w:rPr>
        <w:t xml:space="preserve"> на обработку персональных данных заявителя и всех совершеннолетних членов семьи погибшего Героя Российской Федерации</w:t>
      </w:r>
      <w:r>
        <w:rPr>
          <w:rFonts w:ascii="Times New Roman" w:hAnsi="Times New Roman" w:cs="Times New Roman"/>
          <w:sz w:val="28"/>
          <w:szCs w:val="28"/>
        </w:rPr>
        <w:t>;</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26D20">
        <w:rPr>
          <w:rFonts w:ascii="Times New Roman" w:hAnsi="Times New Roman" w:cs="Times New Roman"/>
          <w:sz w:val="28"/>
          <w:szCs w:val="28"/>
        </w:rPr>
        <w:t>для заявителей, перечисленных в п.1.2.</w:t>
      </w:r>
      <w:r>
        <w:rPr>
          <w:rFonts w:ascii="Times New Roman" w:hAnsi="Times New Roman" w:cs="Times New Roman"/>
          <w:sz w:val="28"/>
          <w:szCs w:val="28"/>
        </w:rPr>
        <w:t>4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7FB4">
        <w:t xml:space="preserve"> </w:t>
      </w:r>
      <w:r w:rsidRPr="00527FB4">
        <w:rPr>
          <w:rFonts w:ascii="Times New Roman" w:hAnsi="Times New Roman" w:cs="Times New Roman"/>
          <w:sz w:val="28"/>
          <w:szCs w:val="28"/>
        </w:rPr>
        <w:t>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E26D20">
        <w:rPr>
          <w:rFonts w:ascii="Times New Roman" w:hAnsi="Times New Roman" w:cs="Times New Roman"/>
          <w:sz w:val="28"/>
          <w:szCs w:val="28"/>
        </w:rPr>
        <w:t>для заявителей, перечисленных в п.1.2.</w:t>
      </w:r>
      <w:r>
        <w:rPr>
          <w:rFonts w:ascii="Times New Roman" w:hAnsi="Times New Roman" w:cs="Times New Roman"/>
          <w:sz w:val="28"/>
          <w:szCs w:val="28"/>
        </w:rPr>
        <w:t>5</w:t>
      </w:r>
      <w:r w:rsidRPr="00E26D20">
        <w:rPr>
          <w:rFonts w:ascii="Times New Roman" w:hAnsi="Times New Roman" w:cs="Times New Roman"/>
          <w:sz w:val="28"/>
          <w:szCs w:val="28"/>
        </w:rPr>
        <w:t xml:space="preserve">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7FB4">
        <w:rPr>
          <w:rFonts w:ascii="Times New Roman" w:hAnsi="Times New Roman" w:cs="Times New Roman"/>
          <w:sz w:val="28"/>
          <w:szCs w:val="28"/>
        </w:rPr>
        <w:t>документы, удостоверяющие личность членов семьи инвалида.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75FCA">
        <w:rPr>
          <w:rFonts w:ascii="Times New Roman" w:hAnsi="Times New Roman" w:cs="Times New Roman"/>
          <w:sz w:val="28"/>
          <w:szCs w:val="28"/>
        </w:rPr>
        <w:t xml:space="preserve"> согласие на обработку персональных данных заявителя и всех совершеннолетних членов семьи</w:t>
      </w:r>
      <w:r>
        <w:rPr>
          <w:rFonts w:ascii="Times New Roman" w:hAnsi="Times New Roman" w:cs="Times New Roman"/>
          <w:sz w:val="28"/>
          <w:szCs w:val="28"/>
        </w:rPr>
        <w:t>;</w:t>
      </w:r>
    </w:p>
    <w:p w:rsidR="00B9508D" w:rsidRPr="00812D7B" w:rsidRDefault="00B9508D" w:rsidP="00B9508D">
      <w:pPr>
        <w:pStyle w:val="ConsPlusNormal"/>
        <w:ind w:firstLine="709"/>
        <w:jc w:val="both"/>
        <w:rPr>
          <w:rFonts w:ascii="Times New Roman" w:hAnsi="Times New Roman" w:cs="Times New Roman"/>
          <w:sz w:val="28"/>
          <w:szCs w:val="28"/>
        </w:rPr>
      </w:pPr>
      <w:r w:rsidRPr="00B9508D">
        <w:rPr>
          <w:rFonts w:ascii="Times New Roman" w:hAnsi="Times New Roman" w:cs="Times New Roman"/>
          <w:sz w:val="28"/>
          <w:szCs w:val="28"/>
        </w:rPr>
        <w:t>2) документ, удостоверяющий личность заявителя: гражданина Российской Федерации, в том числе военнослужащего.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9508D" w:rsidRPr="00E26D20"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w:t>
      </w:r>
      <w:r w:rsidRPr="00812D7B">
        <w:rPr>
          <w:rFonts w:ascii="Times New Roman" w:hAnsi="Times New Roman" w:cs="Times New Roman"/>
          <w:sz w:val="28"/>
          <w:szCs w:val="28"/>
        </w:rPr>
        <w:lastRenderedPageBreak/>
        <w:t>третья документа).</w:t>
      </w:r>
    </w:p>
    <w:p w:rsidR="00B9508D" w:rsidRDefault="00B9508D" w:rsidP="00B9508D">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 xml:space="preserve">2.6.1. В заявлении </w:t>
      </w:r>
      <w:r w:rsidRPr="00213BC6">
        <w:rPr>
          <w:rFonts w:ascii="Times New Roman" w:hAnsi="Times New Roman" w:cs="Times New Roman"/>
          <w:sz w:val="28"/>
          <w:szCs w:val="28"/>
        </w:rPr>
        <w:t xml:space="preserve">указывается основание предоставления </w:t>
      </w:r>
      <w:r>
        <w:rPr>
          <w:rFonts w:ascii="Times New Roman" w:hAnsi="Times New Roman" w:cs="Times New Roman"/>
          <w:sz w:val="28"/>
          <w:szCs w:val="28"/>
        </w:rPr>
        <w:t>заявителю</w:t>
      </w:r>
      <w:r w:rsidRPr="00213BC6">
        <w:rPr>
          <w:rFonts w:ascii="Times New Roman" w:hAnsi="Times New Roman" w:cs="Times New Roman"/>
          <w:sz w:val="28"/>
          <w:szCs w:val="28"/>
        </w:rPr>
        <w:t xml:space="preserve"> земельного участка в собственность бесплатно.</w:t>
      </w:r>
    </w:p>
    <w:p w:rsidR="00B9508D" w:rsidRPr="00FD4AB4"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213BC6">
        <w:rPr>
          <w:rFonts w:ascii="Times New Roman" w:hAnsi="Times New Roman" w:cs="Times New Roman"/>
          <w:sz w:val="28"/>
          <w:szCs w:val="28"/>
        </w:rPr>
        <w:t xml:space="preserve">В </w:t>
      </w:r>
      <w:r>
        <w:rPr>
          <w:rFonts w:ascii="Times New Roman" w:hAnsi="Times New Roman" w:cs="Times New Roman"/>
          <w:sz w:val="28"/>
          <w:szCs w:val="28"/>
        </w:rPr>
        <w:t xml:space="preserve">случае, предусмотренном п. 1.2.3 административного регламента, в </w:t>
      </w:r>
      <w:r w:rsidRPr="00213BC6">
        <w:rPr>
          <w:rFonts w:ascii="Times New Roman" w:hAnsi="Times New Roman" w:cs="Times New Roman"/>
          <w:sz w:val="28"/>
          <w:szCs w:val="28"/>
        </w:rPr>
        <w:t xml:space="preserve">заявлении указываются все члены семьи погибшего Героя Российской Федерации, </w:t>
      </w:r>
      <w:r>
        <w:rPr>
          <w:rFonts w:ascii="Times New Roman" w:hAnsi="Times New Roman" w:cs="Times New Roman"/>
          <w:sz w:val="28"/>
          <w:szCs w:val="28"/>
        </w:rPr>
        <w:t xml:space="preserve">а в случае, предусмотренном п. 1.2.5 административного регламента - </w:t>
      </w:r>
      <w:r w:rsidRPr="00213BC6">
        <w:rPr>
          <w:rFonts w:ascii="Times New Roman" w:hAnsi="Times New Roman" w:cs="Times New Roman"/>
          <w:sz w:val="28"/>
          <w:szCs w:val="28"/>
        </w:rPr>
        <w:t>все члены семьи, имеющей в своем составе инвалида, обладающие правом на получение земельного участка в соответствии с областным законом</w:t>
      </w:r>
      <w:r>
        <w:rPr>
          <w:rFonts w:ascii="Times New Roman" w:hAnsi="Times New Roman" w:cs="Times New Roman"/>
          <w:sz w:val="28"/>
          <w:szCs w:val="28"/>
        </w:rPr>
        <w:t xml:space="preserve"> №105-оз</w:t>
      </w:r>
      <w:r w:rsidRPr="00213BC6">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w:t>
      </w:r>
      <w:r>
        <w:rPr>
          <w:rFonts w:ascii="Times New Roman" w:hAnsi="Times New Roman" w:cs="Times New Roman"/>
          <w:sz w:val="28"/>
          <w:szCs w:val="28"/>
        </w:rPr>
        <w:t xml:space="preserve">и(или) </w:t>
      </w:r>
      <w:r w:rsidRPr="00F11CF7">
        <w:rPr>
          <w:rFonts w:ascii="Times New Roman" w:hAnsi="Times New Roman" w:cs="Times New Roman"/>
          <w:sz w:val="28"/>
          <w:szCs w:val="28"/>
        </w:rPr>
        <w:t>сведения</w:t>
      </w:r>
      <w:r>
        <w:rPr>
          <w:rFonts w:ascii="Times New Roman" w:hAnsi="Times New Roman" w:cs="Times New Roman"/>
          <w:sz w:val="28"/>
          <w:szCs w:val="28"/>
        </w:rPr>
        <w:t>:</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w:t>
      </w:r>
      <w:proofErr w:type="spellStart"/>
      <w:r w:rsidRPr="00DF6B6A">
        <w:rPr>
          <w:rFonts w:ascii="Times New Roman" w:hAnsi="Times New Roman" w:cs="Times New Roman"/>
          <w:sz w:val="28"/>
          <w:szCs w:val="28"/>
        </w:rPr>
        <w:t>пп</w:t>
      </w:r>
      <w:proofErr w:type="spellEnd"/>
      <w:r w:rsidRPr="00DF6B6A">
        <w:rPr>
          <w:rFonts w:ascii="Times New Roman" w:hAnsi="Times New Roman" w:cs="Times New Roman"/>
          <w:sz w:val="28"/>
          <w:szCs w:val="28"/>
        </w:rPr>
        <w:t>. 1.2.1, 1.2.2,  1.2.4, 1.2.5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документы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B9508D" w:rsidRDefault="00B9508D" w:rsidP="00B9508D">
      <w:pPr>
        <w:pStyle w:val="ConsPlusNormal"/>
        <w:ind w:firstLine="709"/>
        <w:jc w:val="both"/>
        <w:rPr>
          <w:rFonts w:ascii="Times New Roman" w:hAnsi="Times New Roman" w:cs="Times New Roman"/>
          <w:sz w:val="28"/>
          <w:szCs w:val="28"/>
          <w:highlight w:val="yellow"/>
        </w:rPr>
      </w:pPr>
      <w:r w:rsidRPr="00FA2933">
        <w:rPr>
          <w:rFonts w:ascii="Times New Roman" w:hAnsi="Times New Roman" w:cs="Times New Roman"/>
          <w:sz w:val="28"/>
          <w:szCs w:val="28"/>
        </w:rPr>
        <w:t>в отношении заявителей, перечисленных в п. 1.2.</w:t>
      </w:r>
      <w:r>
        <w:rPr>
          <w:rFonts w:ascii="Times New Roman" w:hAnsi="Times New Roman" w:cs="Times New Roman"/>
          <w:sz w:val="28"/>
          <w:szCs w:val="28"/>
        </w:rPr>
        <w:t>3</w:t>
      </w:r>
      <w:r w:rsidRPr="00FA293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w:t>
      </w:r>
      <w:r>
        <w:rPr>
          <w:rFonts w:ascii="Times New Roman" w:hAnsi="Times New Roman" w:cs="Times New Roman"/>
          <w:sz w:val="28"/>
          <w:szCs w:val="28"/>
        </w:rPr>
        <w:t>сведения</w:t>
      </w:r>
      <w:r w:rsidRPr="00DF6B6A">
        <w:rPr>
          <w:rFonts w:ascii="Times New Roman" w:hAnsi="Times New Roman" w:cs="Times New Roman"/>
          <w:sz w:val="28"/>
          <w:szCs w:val="28"/>
        </w:rPr>
        <w:t xml:space="preserve"> о заключении брака с гражданином Российской Федерации, которому присвоено посмертно звание Героя Российской Федерации,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w:t>
      </w:r>
      <w:r>
        <w:rPr>
          <w:rFonts w:ascii="Times New Roman" w:hAnsi="Times New Roman" w:cs="Times New Roman"/>
          <w:sz w:val="28"/>
          <w:szCs w:val="28"/>
        </w:rPr>
        <w:t>сведения</w:t>
      </w:r>
      <w:r w:rsidRPr="00DF6B6A">
        <w:rPr>
          <w:rFonts w:ascii="Times New Roman" w:hAnsi="Times New Roman" w:cs="Times New Roman"/>
          <w:sz w:val="28"/>
          <w:szCs w:val="28"/>
        </w:rPr>
        <w:t xml:space="preserve">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содержащие сведения о составе семьи погибшего Героя Российской Федерации;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подтверждающие факт постоянного проживания погибшего Героя Российской Федерации на территории Ленинградской области не менее пяти лет до момента гибели;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справка учреждения медико-социальной экспертизы, подтверждающая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справка учреждения медико-социальной экспертизы, подтверждающая установление инвалидности (в отношении заявителей, перечисленных в п. 1.2.5 </w:t>
      </w:r>
      <w:r w:rsidRPr="00DF6B6A">
        <w:rPr>
          <w:rFonts w:ascii="Times New Roman" w:hAnsi="Times New Roman" w:cs="Times New Roman"/>
          <w:sz w:val="28"/>
          <w:szCs w:val="28"/>
        </w:rPr>
        <w:lastRenderedPageBreak/>
        <w:t>административного регламента);</w:t>
      </w:r>
    </w:p>
    <w:p w:rsidR="00B9508D" w:rsidRPr="00D1551E" w:rsidRDefault="00B9508D" w:rsidP="00B9508D">
      <w:pPr>
        <w:pStyle w:val="ConsPlusNormal"/>
        <w:ind w:firstLine="709"/>
        <w:jc w:val="both"/>
        <w:rPr>
          <w:rFonts w:ascii="Times New Roman" w:hAnsi="Times New Roman" w:cs="Times New Roman"/>
          <w:sz w:val="28"/>
          <w:szCs w:val="28"/>
          <w:highlight w:val="yellow"/>
        </w:rPr>
      </w:pPr>
      <w:r w:rsidRPr="00DF6B6A">
        <w:rPr>
          <w:rFonts w:ascii="Times New Roman" w:hAnsi="Times New Roman" w:cs="Times New Roman"/>
          <w:sz w:val="28"/>
          <w:szCs w:val="28"/>
        </w:rPr>
        <w:t>- документы, содержащие сведения о составе семьи заявителя (в отношении заявителей, перечисленных в п. 1.2.5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Pr="00842E28">
        <w:rPr>
          <w:rFonts w:ascii="Times New Roman" w:hAnsi="Times New Roman" w:cs="Times New Roman"/>
          <w:sz w:val="28"/>
          <w:szCs w:val="28"/>
        </w:rPr>
        <w:t xml:space="preserve">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w:t>
      </w:r>
      <w:r>
        <w:rPr>
          <w:rFonts w:ascii="Times New Roman" w:hAnsi="Times New Roman" w:cs="Times New Roman"/>
          <w:sz w:val="28"/>
          <w:szCs w:val="28"/>
        </w:rPr>
        <w:t xml:space="preserve">заявителя и его </w:t>
      </w:r>
      <w:r w:rsidRPr="00842E28">
        <w:rPr>
          <w:rFonts w:ascii="Times New Roman" w:hAnsi="Times New Roman" w:cs="Times New Roman"/>
          <w:sz w:val="28"/>
          <w:szCs w:val="28"/>
        </w:rPr>
        <w:t>супруг</w:t>
      </w:r>
      <w:r>
        <w:rPr>
          <w:rFonts w:ascii="Times New Roman" w:hAnsi="Times New Roman" w:cs="Times New Roman"/>
          <w:sz w:val="28"/>
          <w:szCs w:val="28"/>
        </w:rPr>
        <w:t>а</w:t>
      </w:r>
      <w:r w:rsidRPr="00842E28">
        <w:rPr>
          <w:rFonts w:ascii="Times New Roman" w:hAnsi="Times New Roman" w:cs="Times New Roman"/>
          <w:sz w:val="28"/>
          <w:szCs w:val="28"/>
        </w:rPr>
        <w:t xml:space="preserve"> (супруги) (</w:t>
      </w:r>
      <w:r>
        <w:rPr>
          <w:rFonts w:ascii="Times New Roman" w:hAnsi="Times New Roman" w:cs="Times New Roman"/>
          <w:sz w:val="28"/>
          <w:szCs w:val="28"/>
        </w:rPr>
        <w:t xml:space="preserve">в случае, если </w:t>
      </w:r>
      <w:r w:rsidRPr="00842E28">
        <w:rPr>
          <w:rFonts w:ascii="Times New Roman" w:hAnsi="Times New Roman" w:cs="Times New Roman"/>
          <w:sz w:val="28"/>
          <w:szCs w:val="28"/>
        </w:rPr>
        <w:t>заявител</w:t>
      </w:r>
      <w:r>
        <w:rPr>
          <w:rFonts w:ascii="Times New Roman" w:hAnsi="Times New Roman" w:cs="Times New Roman"/>
          <w:sz w:val="28"/>
          <w:szCs w:val="28"/>
        </w:rPr>
        <w:t>ь</w:t>
      </w:r>
      <w:r w:rsidRPr="00842E28">
        <w:rPr>
          <w:rFonts w:ascii="Times New Roman" w:hAnsi="Times New Roman" w:cs="Times New Roman"/>
          <w:sz w:val="28"/>
          <w:szCs w:val="28"/>
        </w:rPr>
        <w:t xml:space="preserve"> состо</w:t>
      </w:r>
      <w:r>
        <w:rPr>
          <w:rFonts w:ascii="Times New Roman" w:hAnsi="Times New Roman" w:cs="Times New Roman"/>
          <w:sz w:val="28"/>
          <w:szCs w:val="28"/>
        </w:rPr>
        <w:t xml:space="preserve">ит </w:t>
      </w:r>
      <w:r w:rsidRPr="00842E28">
        <w:rPr>
          <w:rFonts w:ascii="Times New Roman" w:hAnsi="Times New Roman" w:cs="Times New Roman"/>
          <w:sz w:val="28"/>
          <w:szCs w:val="28"/>
        </w:rPr>
        <w:t>в зарегистрированном браке) либо уведомлени</w:t>
      </w:r>
      <w:r>
        <w:rPr>
          <w:rFonts w:ascii="Times New Roman" w:hAnsi="Times New Roman" w:cs="Times New Roman"/>
          <w:sz w:val="28"/>
          <w:szCs w:val="28"/>
        </w:rPr>
        <w:t>е</w:t>
      </w:r>
      <w:r w:rsidRPr="00842E28">
        <w:rPr>
          <w:rFonts w:ascii="Times New Roman" w:hAnsi="Times New Roman" w:cs="Times New Roman"/>
          <w:sz w:val="28"/>
          <w:szCs w:val="28"/>
        </w:rPr>
        <w:t xml:space="preserve"> органа, осуществляющего государственную регистрацию прав, об отсутствии в ЕГРН запрашиваемых сведений</w:t>
      </w:r>
      <w:r>
        <w:rPr>
          <w:rFonts w:ascii="Times New Roman" w:hAnsi="Times New Roman" w:cs="Times New Roman"/>
          <w:sz w:val="28"/>
          <w:szCs w:val="28"/>
        </w:rPr>
        <w:t xml:space="preserve"> </w:t>
      </w:r>
      <w:r w:rsidRPr="004855A2">
        <w:rPr>
          <w:rFonts w:ascii="Times New Roman" w:hAnsi="Times New Roman" w:cs="Times New Roman"/>
          <w:sz w:val="28"/>
          <w:szCs w:val="28"/>
        </w:rPr>
        <w:t xml:space="preserve">(в отношении заявителей, перечисленных в </w:t>
      </w:r>
      <w:proofErr w:type="spellStart"/>
      <w:r w:rsidRPr="004855A2">
        <w:rPr>
          <w:rFonts w:ascii="Times New Roman" w:hAnsi="Times New Roman" w:cs="Times New Roman"/>
          <w:sz w:val="28"/>
          <w:szCs w:val="28"/>
        </w:rPr>
        <w:t>пп</w:t>
      </w:r>
      <w:proofErr w:type="spellEnd"/>
      <w:r w:rsidRPr="004855A2">
        <w:rPr>
          <w:rFonts w:ascii="Times New Roman" w:hAnsi="Times New Roman" w:cs="Times New Roman"/>
          <w:sz w:val="28"/>
          <w:szCs w:val="28"/>
        </w:rPr>
        <w:t xml:space="preserve">. </w:t>
      </w:r>
      <w:r>
        <w:rPr>
          <w:rFonts w:ascii="Times New Roman" w:hAnsi="Times New Roman" w:cs="Times New Roman"/>
          <w:sz w:val="28"/>
          <w:szCs w:val="28"/>
        </w:rPr>
        <w:t xml:space="preserve">1.2.1 -  1.2.5 </w:t>
      </w:r>
      <w:r w:rsidRPr="004855A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r w:rsidRPr="00842E28">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2E28">
        <w:rPr>
          <w:rFonts w:ascii="Times New Roman" w:hAnsi="Times New Roman" w:cs="Times New Roman"/>
          <w:sz w:val="28"/>
          <w:szCs w:val="28"/>
        </w:rPr>
        <w:t xml:space="preserve">справка о постановке на учет в </w:t>
      </w:r>
      <w:r>
        <w:rPr>
          <w:rFonts w:ascii="Times New Roman" w:hAnsi="Times New Roman" w:cs="Times New Roman"/>
          <w:sz w:val="28"/>
          <w:szCs w:val="28"/>
        </w:rPr>
        <w:t>ОМСУ</w:t>
      </w:r>
      <w:r w:rsidRPr="00842E28">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w:t>
      </w:r>
      <w:r>
        <w:rPr>
          <w:rFonts w:ascii="Times New Roman" w:hAnsi="Times New Roman" w:cs="Times New Roman"/>
          <w:sz w:val="28"/>
          <w:szCs w:val="28"/>
        </w:rPr>
        <w:t xml:space="preserve"> (в отношении </w:t>
      </w:r>
      <w:r w:rsidRPr="00FA2933">
        <w:rPr>
          <w:rFonts w:ascii="Times New Roman" w:hAnsi="Times New Roman" w:cs="Times New Roman"/>
          <w:sz w:val="28"/>
          <w:szCs w:val="28"/>
        </w:rPr>
        <w:t xml:space="preserve">заявителей, перечисленных в </w:t>
      </w:r>
      <w:proofErr w:type="spellStart"/>
      <w:r w:rsidRPr="00FA2933">
        <w:rPr>
          <w:rFonts w:ascii="Times New Roman" w:hAnsi="Times New Roman" w:cs="Times New Roman"/>
          <w:sz w:val="28"/>
          <w:szCs w:val="28"/>
        </w:rPr>
        <w:t>пп</w:t>
      </w:r>
      <w:proofErr w:type="spellEnd"/>
      <w:r w:rsidRPr="00FA2933">
        <w:rPr>
          <w:rFonts w:ascii="Times New Roman" w:hAnsi="Times New Roman" w:cs="Times New Roman"/>
          <w:sz w:val="28"/>
          <w:szCs w:val="28"/>
        </w:rPr>
        <w:t>. 1.2.1</w:t>
      </w:r>
      <w:r>
        <w:rPr>
          <w:rFonts w:ascii="Times New Roman" w:hAnsi="Times New Roman" w:cs="Times New Roman"/>
          <w:sz w:val="28"/>
          <w:szCs w:val="28"/>
        </w:rPr>
        <w:t xml:space="preserve">, </w:t>
      </w:r>
      <w:r w:rsidRPr="00FA2933">
        <w:rPr>
          <w:rFonts w:ascii="Times New Roman" w:hAnsi="Times New Roman" w:cs="Times New Roman"/>
          <w:sz w:val="28"/>
          <w:szCs w:val="28"/>
        </w:rPr>
        <w:t xml:space="preserve"> </w:t>
      </w:r>
      <w:r>
        <w:rPr>
          <w:rFonts w:ascii="Times New Roman" w:hAnsi="Times New Roman" w:cs="Times New Roman"/>
          <w:sz w:val="28"/>
          <w:szCs w:val="28"/>
        </w:rPr>
        <w:t xml:space="preserve">1.2.2, 1.2.5 </w:t>
      </w:r>
      <w:r w:rsidRPr="00FA2933">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2.7.2. Органы, предоставляющие муниципальную услугу, не вправе требовать от заявителя:</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1.</w:t>
      </w:r>
      <w:r w:rsidRPr="00812D7B">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2.</w:t>
      </w:r>
      <w:r w:rsidRPr="00812D7B">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3.</w:t>
      </w:r>
      <w:r w:rsidRPr="00812D7B">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812D7B">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9508D"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9508D" w:rsidRPr="00FD6AEA"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Pr>
          <w:rFonts w:ascii="Times New Roman"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9508D" w:rsidRPr="00F11CF7" w:rsidRDefault="00B9508D" w:rsidP="00B9508D">
      <w:pPr>
        <w:pStyle w:val="ConsPlusNormal"/>
        <w:ind w:firstLine="709"/>
        <w:jc w:val="both"/>
        <w:rPr>
          <w:rFonts w:ascii="Times New Roman" w:hAnsi="Times New Roman" w:cs="Times New Roman"/>
          <w:sz w:val="28"/>
          <w:szCs w:val="28"/>
        </w:rPr>
      </w:pPr>
      <w:bookmarkStart w:id="7" w:name="P125"/>
      <w:bookmarkEnd w:id="7"/>
      <w:r w:rsidRPr="00F11CF7">
        <w:rPr>
          <w:rFonts w:ascii="Times New Roman" w:hAnsi="Times New Roman" w:cs="Times New Roman"/>
          <w:sz w:val="28"/>
          <w:szCs w:val="28"/>
        </w:rPr>
        <w:t>2.8. Основания для приостановления предоставления муниципальной услуги</w:t>
      </w:r>
      <w:r>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B9508D" w:rsidRDefault="00B9508D" w:rsidP="00B9508D">
      <w:pPr>
        <w:pStyle w:val="ConsPlusNormal"/>
        <w:ind w:firstLine="709"/>
        <w:jc w:val="both"/>
        <w:rPr>
          <w:rFonts w:ascii="Times New Roman" w:hAnsi="Times New Roman" w:cs="Times New Roman"/>
          <w:sz w:val="28"/>
          <w:szCs w:val="28"/>
        </w:rPr>
      </w:pPr>
      <w:bookmarkStart w:id="8" w:name="P129"/>
      <w:bookmarkStart w:id="9" w:name="P134"/>
      <w:bookmarkEnd w:id="8"/>
      <w:bookmarkEnd w:id="9"/>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9508D" w:rsidRPr="00FD6AEA"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Заявление подано лицом, не уполномоченным на осуществление таких действий:</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отсутствие права на бесплатное предоставление в собственность земельного участка в соответствии с областным законом №105-оз;</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812D7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812D7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наличие в представленных документах недостоверных сведений.</w:t>
      </w:r>
    </w:p>
    <w:p w:rsidR="00B9508D" w:rsidRPr="00FD6AEA" w:rsidRDefault="00B9508D" w:rsidP="00B9508D">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2.11. Муниципальная услуга предоставляется Администрацией бесплатно.</w:t>
      </w:r>
    </w:p>
    <w:p w:rsidR="00B9508D" w:rsidRPr="00FD6AEA" w:rsidRDefault="00B9508D" w:rsidP="00B9508D">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9508D" w:rsidRPr="00FD6AEA" w:rsidRDefault="00B9508D" w:rsidP="00B9508D">
      <w:pPr>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личном обращении заявителя - в день поступления заявления в Администрацию;</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9508D" w:rsidRPr="00F11CF7" w:rsidRDefault="00B9508D" w:rsidP="00B9508D">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w:t>
      </w:r>
      <w:r w:rsidRPr="00F11CF7">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F11CF7">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Pr>
          <w:rFonts w:ascii="Times New Roman" w:hAnsi="Times New Roman" w:cs="Times New Roman"/>
          <w:sz w:val="28"/>
          <w:szCs w:val="28"/>
        </w:rPr>
        <w:lastRenderedPageBreak/>
        <w:t>принципу) и особенности предоставления муниципальной услуги в электронной форме.</w:t>
      </w:r>
    </w:p>
    <w:p w:rsidR="00B9508D" w:rsidRPr="00F11CF7"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2.17.1. Подача запросов, документов, информации, необходимых для получения муниципальных услуг, предоставляемых в ОИВ/ОМСУ/Организации, а также получение результатов предоставления таких услуг осуществляются в любом предоставляющем такие услуги подразделении соответствующего ОИВ/ОМСУ/Организации или МФЦ при наличии соглашения, указанного в </w:t>
      </w:r>
      <w:hyperlink r:id="rId19" w:history="1">
        <w:r w:rsidRPr="00761E62">
          <w:rPr>
            <w:rFonts w:ascii="Times New Roman" w:hAnsi="Times New Roman" w:cs="Times New Roman"/>
            <w:sz w:val="28"/>
            <w:szCs w:val="28"/>
          </w:rPr>
          <w:t>статье 15</w:t>
        </w:r>
      </w:hyperlink>
      <w:r w:rsidRPr="00761E62">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r>
      <w:r w:rsidRPr="00F11CF7">
        <w:rPr>
          <w:rFonts w:ascii="Times New Roman" w:hAnsi="Times New Roman" w:cs="Times New Roman"/>
          <w:sz w:val="28"/>
          <w:szCs w:val="28"/>
        </w:rPr>
        <w:t xml:space="preserve">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не более </w:t>
      </w:r>
      <w:r w:rsidRPr="00DF6B6A">
        <w:rPr>
          <w:rFonts w:ascii="Times New Roman" w:hAnsi="Times New Roman" w:cs="Times New Roman"/>
          <w:sz w:val="28"/>
          <w:szCs w:val="28"/>
        </w:rPr>
        <w:t>1 рабочего дня.</w:t>
      </w:r>
    </w:p>
    <w:p w:rsidR="00B9508D" w:rsidRPr="00271084"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r>
      <w:r w:rsidRPr="00F11CF7">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муниципальной услуги - не более </w:t>
      </w:r>
      <w:r w:rsidRPr="00DF6B6A">
        <w:rPr>
          <w:rFonts w:ascii="Times New Roman" w:hAnsi="Times New Roman" w:cs="Times New Roman"/>
          <w:sz w:val="28"/>
          <w:szCs w:val="28"/>
        </w:rPr>
        <w:t>26 рабочих дней</w:t>
      </w:r>
      <w:r w:rsidRPr="00271084">
        <w:rPr>
          <w:rFonts w:ascii="Times New Roman" w:hAnsi="Times New Roman" w:cs="Times New Roman"/>
          <w:sz w:val="28"/>
          <w:szCs w:val="28"/>
        </w:rPr>
        <w:t>.</w:t>
      </w:r>
    </w:p>
    <w:p w:rsidR="00B9508D" w:rsidRPr="00271084" w:rsidRDefault="00B9508D" w:rsidP="00B9508D">
      <w:pPr>
        <w:pStyle w:val="ConsPlusNormal"/>
        <w:ind w:firstLine="709"/>
        <w:jc w:val="both"/>
        <w:rPr>
          <w:rFonts w:ascii="Times New Roman" w:hAnsi="Times New Roman" w:cs="Times New Roman"/>
          <w:sz w:val="28"/>
          <w:szCs w:val="28"/>
        </w:rPr>
      </w:pPr>
      <w:r w:rsidRPr="00271084">
        <w:rPr>
          <w:rFonts w:ascii="Times New Roman" w:hAnsi="Times New Roman" w:cs="Times New Roman"/>
          <w:sz w:val="28"/>
          <w:szCs w:val="28"/>
        </w:rPr>
        <w:t xml:space="preserve">3) </w:t>
      </w:r>
      <w:r w:rsidRPr="0027108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DF6B6A">
        <w:rPr>
          <w:rFonts w:ascii="Times New Roman" w:hAnsi="Times New Roman" w:cs="Times New Roman"/>
          <w:sz w:val="28"/>
          <w:szCs w:val="28"/>
        </w:rPr>
        <w:t>не более 2 рабочих дней.</w:t>
      </w:r>
      <w:r w:rsidRPr="00271084">
        <w:rPr>
          <w:rFonts w:ascii="Times New Roman" w:hAnsi="Times New Roman" w:cs="Times New Roman"/>
          <w:sz w:val="28"/>
          <w:szCs w:val="28"/>
        </w:rPr>
        <w:t xml:space="preserve"> </w:t>
      </w:r>
    </w:p>
    <w:p w:rsidR="00B9508D" w:rsidRPr="00AB490A" w:rsidRDefault="00B9508D" w:rsidP="00B9508D">
      <w:pPr>
        <w:pStyle w:val="ConsPlusNormal"/>
        <w:ind w:firstLine="709"/>
        <w:jc w:val="both"/>
        <w:rPr>
          <w:rFonts w:ascii="Times New Roman" w:hAnsi="Times New Roman" w:cs="Times New Roman"/>
          <w:strike/>
          <w:sz w:val="28"/>
          <w:szCs w:val="28"/>
        </w:rPr>
      </w:pPr>
      <w:r w:rsidRPr="00271084">
        <w:rPr>
          <w:rFonts w:ascii="Times New Roman" w:hAnsi="Times New Roman" w:cs="Times New Roman"/>
          <w:sz w:val="28"/>
          <w:szCs w:val="28"/>
        </w:rPr>
        <w:t>4)</w:t>
      </w:r>
      <w:r w:rsidRPr="00271084">
        <w:rPr>
          <w:rFonts w:ascii="Times New Roman" w:hAnsi="Times New Roman" w:cs="Times New Roman"/>
          <w:sz w:val="28"/>
          <w:szCs w:val="28"/>
        </w:rPr>
        <w:tab/>
        <w:t>Выдача результата</w:t>
      </w:r>
      <w:r w:rsidRPr="00271084">
        <w:t xml:space="preserve"> </w:t>
      </w:r>
      <w:r w:rsidRPr="00271084">
        <w:rPr>
          <w:rFonts w:ascii="Times New Roman" w:hAnsi="Times New Roman" w:cs="Times New Roman"/>
          <w:sz w:val="28"/>
          <w:szCs w:val="28"/>
        </w:rPr>
        <w:t xml:space="preserve">предоставления муниципальной услуги - </w:t>
      </w:r>
      <w:r w:rsidRPr="00DF6B6A">
        <w:rPr>
          <w:rFonts w:ascii="Times New Roman" w:hAnsi="Times New Roman" w:cs="Times New Roman"/>
          <w:sz w:val="28"/>
          <w:szCs w:val="28"/>
        </w:rPr>
        <w:t>не более 1 рабочего дня.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в получении заявления и документов</w:t>
      </w:r>
      <w:r w:rsidRPr="00F11CF7">
        <w:rPr>
          <w:rFonts w:ascii="Times New Roman" w:hAnsi="Times New Roman" w:cs="Times New Roman"/>
          <w:sz w:val="28"/>
          <w:szCs w:val="28"/>
        </w:rPr>
        <w:t xml:space="preserve"> и регистрирует их в соответствии с правилами </w:t>
      </w:r>
      <w:r w:rsidRPr="00F11CF7">
        <w:rPr>
          <w:rFonts w:ascii="Times New Roman" w:hAnsi="Times New Roman" w:cs="Times New Roman"/>
          <w:sz w:val="28"/>
          <w:szCs w:val="28"/>
        </w:rPr>
        <w:lastRenderedPageBreak/>
        <w:t xml:space="preserve">делопроизводства в течение </w:t>
      </w:r>
      <w:r w:rsidRPr="00DF6B6A">
        <w:rPr>
          <w:rFonts w:ascii="Times New Roman" w:hAnsi="Times New Roman" w:cs="Times New Roman"/>
          <w:sz w:val="28"/>
          <w:szCs w:val="28"/>
        </w:rPr>
        <w:t>не более 1 рабочего дня.</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9508D" w:rsidRPr="00F11CF7"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B9508D" w:rsidRDefault="00B9508D" w:rsidP="00B9508D">
      <w:pPr>
        <w:pStyle w:val="ConsPlusNormal"/>
        <w:ind w:firstLine="709"/>
        <w:jc w:val="both"/>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r w:rsidRPr="005B30B1">
        <w:t xml:space="preserve"> </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документов о 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9508D" w:rsidRPr="000264FD" w:rsidRDefault="00B9508D" w:rsidP="00B9508D">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DF6B6A">
        <w:rPr>
          <w:rFonts w:ascii="Times New Roman" w:hAnsi="Times New Roman" w:cs="Times New Roman"/>
          <w:sz w:val="28"/>
          <w:szCs w:val="28"/>
        </w:rPr>
        <w:t>26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w:t>
      </w:r>
      <w:r>
        <w:rPr>
          <w:rFonts w:ascii="Times New Roman" w:hAnsi="Times New Roman" w:cs="Times New Roman"/>
          <w:sz w:val="28"/>
          <w:szCs w:val="28"/>
        </w:rPr>
        <w:t>рвой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и </w:t>
      </w:r>
      <w:r w:rsidRPr="008B535B">
        <w:rPr>
          <w:rFonts w:ascii="Times New Roman" w:hAnsi="Times New Roman" w:cs="Times New Roman"/>
          <w:sz w:val="28"/>
          <w:szCs w:val="28"/>
        </w:rPr>
        <w:t>представление проекта решения</w:t>
      </w:r>
      <w:r>
        <w:rPr>
          <w:rFonts w:ascii="Times New Roman" w:hAnsi="Times New Roman" w:cs="Times New Roman"/>
          <w:sz w:val="28"/>
          <w:szCs w:val="28"/>
        </w:rPr>
        <w:t xml:space="preserve">, а также </w:t>
      </w:r>
      <w:r w:rsidRPr="008B535B">
        <w:rPr>
          <w:rFonts w:ascii="Times New Roman" w:hAnsi="Times New Roman" w:cs="Times New Roman"/>
          <w:sz w:val="28"/>
          <w:szCs w:val="28"/>
        </w:rPr>
        <w:t>заявления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B9508D" w:rsidRPr="000264FD" w:rsidRDefault="00B9508D" w:rsidP="00B9508D">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3.1.3.6.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 xml:space="preserve">готовка проекта решения </w:t>
      </w:r>
      <w:r w:rsidRPr="00F857A0">
        <w:rPr>
          <w:rFonts w:ascii="Times New Roman" w:hAnsi="Times New Roman" w:cs="Times New Roman"/>
          <w:sz w:val="28"/>
          <w:szCs w:val="28"/>
        </w:rPr>
        <w:t>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w:t>
      </w:r>
      <w:r w:rsidRPr="00F857A0">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B9508D" w:rsidRPr="009424F6" w:rsidRDefault="00B9508D" w:rsidP="00B9508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B9508D" w:rsidRPr="009424F6" w:rsidRDefault="00B9508D" w:rsidP="00B9508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lastRenderedPageBreak/>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B9508D" w:rsidRDefault="00B9508D" w:rsidP="00B9508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DF6B6A">
        <w:rPr>
          <w:rFonts w:ascii="Times New Roman" w:hAnsi="Times New Roman" w:cs="Times New Roman"/>
          <w:sz w:val="28"/>
          <w:szCs w:val="28"/>
        </w:rPr>
        <w:t>не более 2 рабочих дней</w:t>
      </w:r>
      <w:r w:rsidRPr="009424F6">
        <w:rPr>
          <w:rFonts w:ascii="Times New Roman" w:hAnsi="Times New Roman" w:cs="Times New Roman"/>
          <w:sz w:val="28"/>
          <w:szCs w:val="28"/>
        </w:rPr>
        <w:t xml:space="preserve"> с даты окончания второй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B9508D" w:rsidRDefault="00B9508D" w:rsidP="00B9508D">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F857A0">
        <w:rPr>
          <w:rFonts w:ascii="Times New Roman" w:hAnsi="Times New Roman" w:cs="Times New Roman"/>
          <w:sz w:val="28"/>
          <w:szCs w:val="28"/>
        </w:rPr>
        <w:t>решения 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B9508D" w:rsidRPr="00586FEC"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предоставления муниципальной услуги способом, указанным в заявлении, в течение 1 дня.</w:t>
      </w:r>
    </w:p>
    <w:p w:rsidR="00B9508D" w:rsidRPr="00586FEC" w:rsidRDefault="00B9508D" w:rsidP="00B9508D">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B9508D" w:rsidRPr="00EB1704" w:rsidRDefault="00B9508D" w:rsidP="00B9508D">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9508D" w:rsidRPr="004B7669" w:rsidRDefault="00B9508D" w:rsidP="00B9508D">
      <w:pPr>
        <w:pStyle w:val="ConsPlusNormal"/>
        <w:ind w:firstLine="709"/>
        <w:jc w:val="both"/>
        <w:rPr>
          <w:rFonts w:ascii="Times New Roman" w:hAnsi="Times New Roman" w:cs="Times New Roman"/>
          <w:sz w:val="28"/>
          <w:szCs w:val="28"/>
        </w:rPr>
      </w:pPr>
      <w:r w:rsidRPr="00AC73BA">
        <w:rPr>
          <w:rFonts w:ascii="Times New Roman" w:hAnsi="Times New Roman" w:cs="Times New Roman"/>
          <w:sz w:val="28"/>
          <w:szCs w:val="28"/>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B9508D" w:rsidRPr="008636A1" w:rsidRDefault="00B9508D" w:rsidP="00B9508D">
      <w:pPr>
        <w:pStyle w:val="ConsPlusNormal"/>
        <w:ind w:firstLine="709"/>
        <w:jc w:val="both"/>
        <w:rPr>
          <w:rFonts w:ascii="Times New Roman" w:hAnsi="Times New Roman" w:cs="Times New Roman"/>
          <w:sz w:val="28"/>
          <w:szCs w:val="28"/>
        </w:rPr>
      </w:pPr>
      <w:r w:rsidRPr="008636A1">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4B7669">
        <w:rPr>
          <w:rFonts w:ascii="Times New Roman"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без личной явки на прием в Администрацию.</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пройти идентификацию и аутентификацию в ЕСИА;</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 формы о принятом решении и переводит дело в архив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4B7669">
        <w:rPr>
          <w:rFonts w:ascii="Times New Roman" w:hAnsi="Times New Roman" w:cs="Times New Roman"/>
          <w:sz w:val="28"/>
          <w:szCs w:val="28"/>
        </w:rPr>
        <w:lastRenderedPageBreak/>
        <w:t>кабинет заявителя, расположенный на ПГУ ЛО либо на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9508D" w:rsidRDefault="00B9508D" w:rsidP="00B9508D">
      <w:pPr>
        <w:pStyle w:val="ConsPlusNormal"/>
        <w:ind w:firstLine="709"/>
        <w:jc w:val="both"/>
        <w:rPr>
          <w:rFonts w:ascii="Times New Roman" w:hAnsi="Times New Roman" w:cs="Times New Roman"/>
          <w:b/>
          <w:sz w:val="28"/>
          <w:szCs w:val="28"/>
        </w:rPr>
      </w:pPr>
      <w:r w:rsidRPr="004B766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9508D" w:rsidRPr="00D1551E" w:rsidRDefault="00B9508D" w:rsidP="00B9508D">
      <w:pPr>
        <w:pStyle w:val="ConsPlusNormal"/>
        <w:ind w:firstLine="709"/>
        <w:jc w:val="both"/>
        <w:rPr>
          <w:rFonts w:ascii="Times New Roman" w:hAnsi="Times New Roman" w:cs="Times New Roman"/>
          <w:sz w:val="28"/>
          <w:szCs w:val="28"/>
          <w:highlight w:val="yellow"/>
        </w:rPr>
      </w:pPr>
      <w:r w:rsidRPr="00DF6B6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9508D" w:rsidRPr="00D1551E" w:rsidRDefault="00B9508D" w:rsidP="00B9508D">
      <w:pPr>
        <w:pStyle w:val="ConsPlusNormal"/>
        <w:jc w:val="both"/>
        <w:rPr>
          <w:rFonts w:ascii="Times New Roman" w:hAnsi="Times New Roman" w:cs="Times New Roman"/>
          <w:sz w:val="28"/>
          <w:szCs w:val="28"/>
          <w:highlight w:val="yellow"/>
        </w:rPr>
      </w:pP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9508D"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9508D" w:rsidRDefault="00B9508D" w:rsidP="00B9508D">
      <w:pPr>
        <w:pStyle w:val="ConsPlusNormal"/>
        <w:ind w:firstLine="709"/>
        <w:jc w:val="both"/>
        <w:rPr>
          <w:rFonts w:ascii="Times New Roman" w:hAnsi="Times New Roman" w:cs="Times New Roman"/>
          <w:sz w:val="28"/>
          <w:szCs w:val="28"/>
        </w:rPr>
      </w:pPr>
    </w:p>
    <w:p w:rsidR="00B9508D" w:rsidRPr="00EF4BE3" w:rsidRDefault="00B9508D" w:rsidP="00B9508D">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F11CF7">
        <w:rPr>
          <w:rFonts w:ascii="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EF4BE3" w:rsidRDefault="00B9508D" w:rsidP="00B950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F4BE3">
        <w:rPr>
          <w:rFonts w:ascii="Times New Roman" w:eastAsia="Calibri" w:hAnsi="Times New Roman" w:cs="Times New Roman"/>
          <w:sz w:val="28"/>
          <w:szCs w:val="28"/>
        </w:rPr>
        <w:t>5. Досудебный (внесудебный) порядок обжалования решений</w:t>
      </w:r>
    </w:p>
    <w:p w:rsidR="00B9508D" w:rsidRPr="00EF4BE3" w:rsidRDefault="00B9508D" w:rsidP="00B950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F4B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9508D" w:rsidRPr="00DC77E7" w:rsidRDefault="00B9508D" w:rsidP="00B950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9508D" w:rsidRPr="00DC77E7"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F4BE3">
        <w:t xml:space="preserve"> </w:t>
      </w:r>
      <w:r w:rsidRPr="00DF6B6A">
        <w:rPr>
          <w:rFonts w:ascii="Times New Roman" w:hAnsi="Times New Roman" w:cs="Times New Roman"/>
          <w:sz w:val="28"/>
          <w:szCs w:val="28"/>
        </w:rPr>
        <w:t>в том числе следующие случаи: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4) отказ в приеме документов, представление которых предусмотрено </w:t>
      </w:r>
      <w:r w:rsidRPr="009B004D">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w:t>
      </w:r>
      <w:r w:rsidRPr="00674F0C">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cs="Times New Roman"/>
          <w:sz w:val="28"/>
          <w:szCs w:val="28"/>
        </w:rPr>
        <w:t>.</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DC77E7">
        <w:rPr>
          <w:rFonts w:ascii="Times New Roman" w:hAnsi="Times New Roman" w:cs="Times New Roman"/>
          <w:sz w:val="28"/>
          <w:szCs w:val="28"/>
        </w:rPr>
        <w:lastRenderedPageBreak/>
        <w:t xml:space="preserve">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508D"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r w:rsidRPr="00674F0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9B004D">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508D" w:rsidRDefault="00B9508D" w:rsidP="00B9508D">
      <w:pPr>
        <w:pStyle w:val="ConsPlusNormal"/>
        <w:jc w:val="right"/>
        <w:outlineLvl w:val="1"/>
      </w:pPr>
    </w:p>
    <w:p w:rsidR="00B9508D" w:rsidRPr="00DF6B6A" w:rsidRDefault="00B9508D" w:rsidP="00B9508D">
      <w:pPr>
        <w:pStyle w:val="ConsPlusNormal"/>
        <w:ind w:firstLine="709"/>
        <w:jc w:val="center"/>
        <w:rPr>
          <w:rFonts w:ascii="Times New Roman" w:hAnsi="Times New Roman" w:cs="Times New Roman"/>
          <w:sz w:val="28"/>
          <w:szCs w:val="28"/>
        </w:rPr>
      </w:pPr>
      <w:r w:rsidRPr="00DF6B6A">
        <w:rPr>
          <w:rFonts w:ascii="Times New Roman" w:hAnsi="Times New Roman" w:cs="Times New Roman"/>
          <w:sz w:val="28"/>
          <w:szCs w:val="28"/>
        </w:rPr>
        <w:t>6. Особенности выполнения административных процедур</w:t>
      </w:r>
    </w:p>
    <w:p w:rsidR="00B9508D" w:rsidRPr="000C584A" w:rsidRDefault="00B9508D" w:rsidP="00B9508D">
      <w:pPr>
        <w:pStyle w:val="ConsPlusNormal"/>
        <w:ind w:firstLine="709"/>
        <w:jc w:val="center"/>
        <w:rPr>
          <w:rFonts w:ascii="Times New Roman" w:hAnsi="Times New Roman" w:cs="Times New Roman"/>
          <w:sz w:val="28"/>
          <w:szCs w:val="28"/>
          <w:highlight w:val="yellow"/>
        </w:rPr>
      </w:pPr>
      <w:r w:rsidRPr="00DF6B6A">
        <w:rPr>
          <w:rFonts w:ascii="Times New Roman" w:hAnsi="Times New Roman" w:cs="Times New Roman"/>
          <w:sz w:val="28"/>
          <w:szCs w:val="28"/>
        </w:rPr>
        <w:t>в многофункциональных центрах</w:t>
      </w:r>
    </w:p>
    <w:p w:rsidR="00B9508D" w:rsidRPr="00A9055B" w:rsidRDefault="00B9508D" w:rsidP="00B9508D">
      <w:pPr>
        <w:pStyle w:val="ConsPlusNormal"/>
        <w:ind w:firstLine="709"/>
        <w:jc w:val="both"/>
        <w:rPr>
          <w:rFonts w:ascii="Times New Roman" w:hAnsi="Times New Roman" w:cs="Times New Roman"/>
          <w:sz w:val="28"/>
          <w:szCs w:val="28"/>
          <w:highlight w:val="yellow"/>
        </w:rPr>
      </w:pP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б) определяет предмет обращения;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в) проводит проверку правильности заполнения обращения;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г) проводит проверку укомплектованности пакета документов;</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е) заверяет каждый документ дела своей электронной подписью (далее - ЭП);</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ж) направляет копии документов и реестр документов в Администрацию:</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9508D" w:rsidRPr="00663831" w:rsidRDefault="00B9508D" w:rsidP="00B9508D">
      <w:pPr>
        <w:pStyle w:val="ConsPlusNormal"/>
        <w:ind w:firstLine="709"/>
        <w:jc w:val="both"/>
        <w:rPr>
          <w:rFonts w:ascii="Times New Roman" w:hAnsi="Times New Roman" w:cs="Times New Roman"/>
          <w:sz w:val="28"/>
          <w:szCs w:val="28"/>
        </w:rPr>
      </w:pPr>
      <w:bookmarkStart w:id="10" w:name="P588"/>
      <w:bookmarkEnd w:id="10"/>
      <w:r w:rsidRPr="00DF6B6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9508D" w:rsidRPr="00B35451" w:rsidRDefault="00B9508D" w:rsidP="00B9508D">
      <w:pPr>
        <w:rPr>
          <w:lang w:eastAsia="ru-RU"/>
        </w:rPr>
      </w:pPr>
    </w:p>
    <w:p w:rsidR="00B9508D" w:rsidRPr="00B35451" w:rsidRDefault="00B9508D" w:rsidP="00B9508D">
      <w:pPr>
        <w:rPr>
          <w:lang w:eastAsia="ru-RU"/>
        </w:rPr>
      </w:pPr>
    </w:p>
    <w:p w:rsidR="00B9508D" w:rsidRPr="00B35451" w:rsidRDefault="00B9508D" w:rsidP="00B9508D">
      <w:pPr>
        <w:rPr>
          <w:lang w:eastAsia="ru-RU"/>
        </w:rPr>
      </w:pPr>
    </w:p>
    <w:p w:rsidR="00B9508D" w:rsidRPr="00B35451" w:rsidRDefault="00B9508D" w:rsidP="00B9508D">
      <w:pPr>
        <w:rPr>
          <w:lang w:eastAsia="ru-RU"/>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Pr="00586FEC" w:rsidRDefault="00B9508D" w:rsidP="00B9508D">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B9508D" w:rsidRPr="00586FEC" w:rsidRDefault="00B9508D" w:rsidP="00B9508D">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B9508D" w:rsidRPr="00586FEC" w:rsidRDefault="00B9508D" w:rsidP="00B9508D">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9508D" w:rsidRDefault="00B9508D" w:rsidP="00B9508D">
      <w:pPr>
        <w:autoSpaceDE w:val="0"/>
        <w:autoSpaceDN w:val="0"/>
        <w:adjustRightInd w:val="0"/>
        <w:spacing w:after="0" w:line="240" w:lineRule="auto"/>
        <w:jc w:val="center"/>
        <w:rPr>
          <w:rFonts w:ascii="Times New Roman" w:hAnsi="Times New Roman" w:cs="Times New Roman"/>
          <w:sz w:val="28"/>
          <w:szCs w:val="28"/>
        </w:rPr>
      </w:pPr>
      <w:bookmarkStart w:id="11" w:name="Par588"/>
      <w:bookmarkEnd w:id="11"/>
      <w:r>
        <w:rPr>
          <w:rFonts w:ascii="Times New Roman" w:hAnsi="Times New Roman" w:cs="Times New Roman"/>
          <w:sz w:val="28"/>
          <w:szCs w:val="28"/>
        </w:rPr>
        <w:t>ФОРМА ЗАЯВЛЕНИЯ</w:t>
      </w:r>
    </w:p>
    <w:p w:rsidR="00B9508D" w:rsidRDefault="00B9508D" w:rsidP="00B9508D">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4"/>
          <w:szCs w:val="28"/>
        </w:rPr>
        <w:t xml:space="preserve">о </w:t>
      </w:r>
      <w:r w:rsidRPr="00C93505">
        <w:rPr>
          <w:rFonts w:ascii="Times New Roman" w:hAnsi="Times New Roman" w:cs="Times New Roman"/>
          <w:sz w:val="24"/>
          <w:szCs w:val="28"/>
        </w:rPr>
        <w:t>постановке на учет в качестве лица, имеющего право</w:t>
      </w:r>
      <w:r>
        <w:rPr>
          <w:rFonts w:ascii="Times New Roman" w:hAnsi="Times New Roman" w:cs="Times New Roman"/>
          <w:sz w:val="24"/>
          <w:szCs w:val="28"/>
        </w:rPr>
        <w:t xml:space="preserve"> </w:t>
      </w:r>
      <w:r w:rsidRPr="00C93505">
        <w:rPr>
          <w:rFonts w:ascii="Times New Roman" w:hAnsi="Times New Roman" w:cs="Times New Roman"/>
          <w:sz w:val="24"/>
          <w:szCs w:val="28"/>
        </w:rPr>
        <w:t>на предоставление земельного участка в собственность</w:t>
      </w:r>
      <w:r>
        <w:rPr>
          <w:rFonts w:ascii="Times New Roman" w:hAnsi="Times New Roman" w:cs="Times New Roman"/>
          <w:sz w:val="24"/>
          <w:szCs w:val="28"/>
        </w:rPr>
        <w:t xml:space="preserve"> </w:t>
      </w:r>
      <w:r w:rsidRPr="00C93505">
        <w:rPr>
          <w:rFonts w:ascii="Times New Roman" w:hAnsi="Times New Roman" w:cs="Times New Roman"/>
          <w:sz w:val="24"/>
          <w:szCs w:val="28"/>
        </w:rPr>
        <w:t xml:space="preserve">бесплатно </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9508D" w:rsidRPr="00E26D20" w:rsidRDefault="00B9508D" w:rsidP="00B9508D"/>
    <w:p w:rsidR="00B9508D" w:rsidRDefault="00B9508D" w:rsidP="00B9508D">
      <w:pPr>
        <w:autoSpaceDE w:val="0"/>
        <w:autoSpaceDN w:val="0"/>
        <w:adjustRightInd w:val="0"/>
        <w:spacing w:line="240" w:lineRule="auto"/>
        <w:ind w:left="1416"/>
        <w:jc w:val="center"/>
        <w:rPr>
          <w:rFonts w:ascii="Courier New" w:hAnsi="Courier New" w:cs="Courier New"/>
          <w:sz w:val="20"/>
          <w:szCs w:val="20"/>
        </w:rPr>
      </w:pPr>
      <w:r>
        <w:rPr>
          <w:rFonts w:ascii="Courier New" w:hAnsi="Courier New" w:cs="Courier New"/>
          <w:sz w:val="20"/>
          <w:szCs w:val="20"/>
        </w:rPr>
        <w:t xml:space="preserve">     Главе администрации 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 образования</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Ленинградской области)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______________ _________ года рождения,</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 удостоверяющий личность)</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 кем и когда выдан)</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постоянного места жительства: 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преимущественного пребывания: 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поставить  меня  на  учет  в  качестве  лица,  имеющего право </w:t>
      </w:r>
      <w:proofErr w:type="gramStart"/>
      <w:r>
        <w:rPr>
          <w:rFonts w:ascii="Courier New" w:hAnsi="Courier New" w:cs="Courier New"/>
          <w:sz w:val="20"/>
          <w:szCs w:val="20"/>
        </w:rPr>
        <w:t>на</w:t>
      </w:r>
      <w:proofErr w:type="gramEnd"/>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предоставление земельного  участка  в собственность бесплатно на территории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 образования Ленинградской области)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основании 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Являюсь 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что подтверждается следующими прилагаемыми документами: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___________ 20 года                       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B9508D" w:rsidRPr="00316C10" w:rsidRDefault="00B9508D" w:rsidP="00B9508D">
      <w:pPr>
        <w:widowControl w:val="0"/>
        <w:shd w:val="clear" w:color="auto" w:fill="FFFFFF" w:themeFill="background1"/>
        <w:autoSpaceDE w:val="0"/>
        <w:autoSpaceDN w:val="0"/>
        <w:adjustRightInd w:val="0"/>
        <w:spacing w:after="0" w:line="240" w:lineRule="auto"/>
        <w:jc w:val="both"/>
        <w:rPr>
          <w:rFonts w:ascii="Calibri" w:hAnsi="Calibri" w:cs="Calibri"/>
        </w:rPr>
      </w:pPr>
    </w:p>
    <w:p w:rsidR="00B9508D" w:rsidRPr="00316C10" w:rsidRDefault="00B9508D" w:rsidP="00B9508D">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B9508D" w:rsidRPr="00316C10" w:rsidRDefault="00B9508D" w:rsidP="00B950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9508D" w:rsidRPr="00316C10" w:rsidTr="00327CBD">
        <w:tc>
          <w:tcPr>
            <w:tcW w:w="534" w:type="dxa"/>
            <w:tcBorders>
              <w:right w:val="single" w:sz="4" w:space="0" w:color="auto"/>
            </w:tcBorders>
            <w:shd w:val="clear" w:color="auto" w:fill="auto"/>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r>
              <w:rPr>
                <w:rFonts w:ascii="Courier New" w:hAnsi="Courier New" w:cs="Courier New"/>
                <w:sz w:val="20"/>
                <w:szCs w:val="20"/>
              </w:rPr>
              <w:t>, расположенном по адресу:</w:t>
            </w:r>
          </w:p>
        </w:tc>
      </w:tr>
      <w:tr w:rsidR="00B9508D" w:rsidRPr="00316C10" w:rsidTr="00327CBD">
        <w:tc>
          <w:tcPr>
            <w:tcW w:w="534" w:type="dxa"/>
            <w:tcBorders>
              <w:right w:val="single" w:sz="4" w:space="0" w:color="auto"/>
            </w:tcBorders>
            <w:shd w:val="clear" w:color="auto" w:fill="auto"/>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B9508D" w:rsidRPr="00316C10" w:rsidTr="00327CBD">
        <w:tc>
          <w:tcPr>
            <w:tcW w:w="534" w:type="dxa"/>
            <w:tcBorders>
              <w:right w:val="single" w:sz="4" w:space="0" w:color="auto"/>
            </w:tcBorders>
            <w:shd w:val="clear" w:color="auto" w:fill="auto"/>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B9508D" w:rsidRDefault="00B9508D" w:rsidP="00B9508D">
      <w:pPr>
        <w:pStyle w:val="ConsPlusNonformat"/>
        <w:jc w:val="center"/>
        <w:rPr>
          <w:rFonts w:ascii="Times New Roman" w:hAnsi="Times New Roman" w:cs="Times New Roman"/>
          <w:sz w:val="28"/>
          <w:szCs w:val="28"/>
        </w:rPr>
      </w:pPr>
      <w:bookmarkStart w:id="12" w:name="Par300"/>
      <w:bookmarkEnd w:id="12"/>
    </w:p>
    <w:p w:rsidR="00B9508D" w:rsidRDefault="00B9508D" w:rsidP="00B9508D">
      <w:pPr>
        <w:pStyle w:val="ConsPlusNonformat"/>
        <w:jc w:val="center"/>
        <w:rPr>
          <w:rFonts w:ascii="Times New Roman" w:hAnsi="Times New Roman" w:cs="Times New Roman"/>
          <w:sz w:val="28"/>
          <w:szCs w:val="28"/>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rPr>
          <w:rFonts w:ascii="Times New Roman" w:eastAsia="Times New Roman" w:hAnsi="Times New Roman" w:cs="Times New Roman"/>
          <w:sz w:val="28"/>
          <w:szCs w:val="28"/>
          <w:lang w:eastAsia="ru-RU"/>
        </w:rPr>
      </w:pPr>
      <w:bookmarkStart w:id="13" w:name="P548"/>
      <w:bookmarkEnd w:id="13"/>
    </w:p>
    <w:p w:rsidR="00B9508D" w:rsidRPr="00B9508D" w:rsidRDefault="00B9508D" w:rsidP="00B950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Согласие на обработку персональных данных</w:t>
      </w:r>
    </w:p>
    <w:p w:rsidR="00B9508D" w:rsidRPr="00B9508D" w:rsidRDefault="00B9508D" w:rsidP="00B9508D">
      <w:pPr>
        <w:widowControl w:val="0"/>
        <w:autoSpaceDE w:val="0"/>
        <w:autoSpaceDN w:val="0"/>
        <w:spacing w:after="0" w:line="240" w:lineRule="auto"/>
        <w:jc w:val="both"/>
        <w:rPr>
          <w:rFonts w:ascii="Courier New" w:eastAsia="Times New Roman" w:hAnsi="Courier New" w:cs="Courier New"/>
          <w:sz w:val="20"/>
          <w:szCs w:val="20"/>
          <w:lang w:eastAsia="ru-RU"/>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                 "__" _________ 20__ г.</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(указать место составления согласия)</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Я, 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(фамилия, имя, отчество &lt;*&gt; полностью)</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дата рождения 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(число, месяц, год)</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пол 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(женский, мужской - указать нужное)</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документ, удостоверяющий личность, 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(вид документа, серия и номер, кем и когда выдан)</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адрес регистрации по месту жительства: 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(почтовый индекс и адрес регистрации по месту жительства)</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адрес фактического проживания: 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(почтовый индекс и адрес фактического проживания)</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lastRenderedPageBreak/>
        <w:t>настоящим даю свое согласие (указать кому) на обработку персональных данных</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(своих/несовершеннолетних детей, указанных в заявлении, - выбрать нужное)</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сроком на _____________________ в целях постановки на учет в качестве лица,</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имеющего   право  на  предоставление  земельного  участка  в  собственность</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бесплатно  в  соответствии  с  областным  </w:t>
      </w:r>
      <w:hyperlink r:id="rId22" w:history="1">
        <w:r w:rsidRPr="00B9508D">
          <w:rPr>
            <w:rFonts w:ascii="Courier New" w:hAnsi="Courier New" w:cs="Courier New"/>
            <w:color w:val="0000FF"/>
            <w:sz w:val="20"/>
            <w:szCs w:val="20"/>
          </w:rPr>
          <w:t>законом</w:t>
        </w:r>
      </w:hyperlink>
      <w:r w:rsidRPr="00B9508D">
        <w:rPr>
          <w:rFonts w:ascii="Courier New" w:hAnsi="Courier New" w:cs="Courier New"/>
          <w:sz w:val="20"/>
          <w:szCs w:val="20"/>
        </w:rPr>
        <w:t xml:space="preserve">  от  14 октября 2008 года</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N   105-оз   "О   бесплатном  предоставлении  отдельным  категориям граждан</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земельных   участков   для   индивидуального   жилищного  строительства  </w:t>
      </w:r>
      <w:proofErr w:type="gramStart"/>
      <w:r w:rsidRPr="00B9508D">
        <w:rPr>
          <w:rFonts w:ascii="Courier New" w:hAnsi="Courier New" w:cs="Courier New"/>
          <w:sz w:val="20"/>
          <w:szCs w:val="20"/>
        </w:rPr>
        <w:t>на</w:t>
      </w:r>
      <w:proofErr w:type="gramEnd"/>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территории Ленинградской области".</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Подпись ______________________ /__________________________________________/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(фамилия, имя, отчество &lt;*&gt; полностью)</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w:t>
      </w:r>
    </w:p>
    <w:p w:rsidR="00B9508D" w:rsidRPr="004B7669" w:rsidRDefault="00B9508D" w:rsidP="00B9508D">
      <w:pPr>
        <w:autoSpaceDE w:val="0"/>
        <w:autoSpaceDN w:val="0"/>
        <w:adjustRightInd w:val="0"/>
        <w:spacing w:line="240" w:lineRule="auto"/>
        <w:jc w:val="both"/>
        <w:rPr>
          <w:rFonts w:ascii="Courier New" w:hAnsi="Courier New" w:cs="Courier New"/>
          <w:sz w:val="20"/>
          <w:szCs w:val="20"/>
        </w:rPr>
        <w:sectPr w:rsidR="00B9508D" w:rsidRPr="004B7669" w:rsidSect="0039137D">
          <w:headerReference w:type="default" r:id="rId23"/>
          <w:footerReference w:type="first" r:id="rId24"/>
          <w:pgSz w:w="11906" w:h="16838"/>
          <w:pgMar w:top="1134" w:right="850" w:bottom="1134" w:left="1134" w:header="708" w:footer="708" w:gutter="0"/>
          <w:cols w:space="708"/>
          <w:titlePg/>
          <w:docGrid w:linePitch="360"/>
        </w:sectPr>
      </w:pPr>
      <w:r w:rsidRPr="00B9508D">
        <w:rPr>
          <w:rFonts w:ascii="Courier New" w:hAnsi="Courier New" w:cs="Courier New"/>
          <w:sz w:val="20"/>
          <w:szCs w:val="20"/>
        </w:rPr>
        <w:t>&lt;*&gt; Отчество указывается при его наличии</w:t>
      </w:r>
    </w:p>
    <w:p w:rsidR="00B9508D" w:rsidRPr="004B7669" w:rsidRDefault="00B9508D" w:rsidP="00B9508D"/>
    <w:p w:rsidR="008D4593" w:rsidRDefault="008D4593"/>
    <w:sectPr w:rsidR="008D4593" w:rsidSect="0039137D">
      <w:headerReference w:type="default" r:id="rId25"/>
      <w:footerReference w:type="firs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3D" w:rsidRDefault="00E4283D">
      <w:pPr>
        <w:spacing w:after="0" w:line="240" w:lineRule="auto"/>
      </w:pPr>
      <w:r>
        <w:separator/>
      </w:r>
    </w:p>
  </w:endnote>
  <w:endnote w:type="continuationSeparator" w:id="0">
    <w:p w:rsidR="00E4283D" w:rsidRDefault="00E4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69" w:rsidRDefault="00E4283D" w:rsidP="004B7669">
    <w:pPr>
      <w:pStyle w:val="a5"/>
      <w:tabs>
        <w:tab w:val="clear" w:pos="4677"/>
        <w:tab w:val="clear" w:pos="9355"/>
        <w:tab w:val="left" w:pos="1991"/>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C6" w:rsidRDefault="00E4283D" w:rsidP="004B7669">
    <w:pPr>
      <w:pStyle w:val="a5"/>
      <w:tabs>
        <w:tab w:val="clear" w:pos="4677"/>
        <w:tab w:val="clear" w:pos="9355"/>
        <w:tab w:val="left" w:pos="1991"/>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3D" w:rsidRDefault="00E4283D">
      <w:pPr>
        <w:spacing w:after="0" w:line="240" w:lineRule="auto"/>
      </w:pPr>
      <w:r>
        <w:separator/>
      </w:r>
    </w:p>
  </w:footnote>
  <w:footnote w:type="continuationSeparator" w:id="0">
    <w:p w:rsidR="00E4283D" w:rsidRDefault="00E42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78329"/>
      <w:docPartObj>
        <w:docPartGallery w:val="Page Numbers (Top of Page)"/>
        <w:docPartUnique/>
      </w:docPartObj>
    </w:sdtPr>
    <w:sdtEndPr/>
    <w:sdtContent>
      <w:p w:rsidR="004B7669" w:rsidRDefault="00B9508D">
        <w:pPr>
          <w:pStyle w:val="a3"/>
          <w:jc w:val="center"/>
        </w:pPr>
        <w:r>
          <w:fldChar w:fldCharType="begin"/>
        </w:r>
        <w:r>
          <w:instrText>PAGE   \* MERGEFORMAT</w:instrText>
        </w:r>
        <w:r>
          <w:fldChar w:fldCharType="separate"/>
        </w:r>
        <w:r w:rsidR="00304C8F">
          <w:rPr>
            <w:noProof/>
          </w:rPr>
          <w:t>2</w:t>
        </w:r>
        <w:r>
          <w:fldChar w:fldCharType="end"/>
        </w:r>
      </w:p>
    </w:sdtContent>
  </w:sdt>
  <w:p w:rsidR="004B7669" w:rsidRDefault="00E428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84193"/>
      <w:docPartObj>
        <w:docPartGallery w:val="Page Numbers (Top of Page)"/>
        <w:docPartUnique/>
      </w:docPartObj>
    </w:sdtPr>
    <w:sdtEndPr/>
    <w:sdtContent>
      <w:p w:rsidR="00FB63C6" w:rsidRDefault="00B9508D">
        <w:pPr>
          <w:pStyle w:val="a3"/>
          <w:jc w:val="center"/>
        </w:pPr>
        <w:r>
          <w:fldChar w:fldCharType="begin"/>
        </w:r>
        <w:r>
          <w:instrText>PAGE   \* MERGEFORMAT</w:instrText>
        </w:r>
        <w:r>
          <w:fldChar w:fldCharType="separate"/>
        </w:r>
        <w:r>
          <w:rPr>
            <w:noProof/>
          </w:rPr>
          <w:t>26</w:t>
        </w:r>
        <w:r>
          <w:fldChar w:fldCharType="end"/>
        </w:r>
      </w:p>
    </w:sdtContent>
  </w:sdt>
  <w:p w:rsidR="00FB63C6" w:rsidRDefault="00E428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8D"/>
    <w:rsid w:val="00304C8F"/>
    <w:rsid w:val="008D4593"/>
    <w:rsid w:val="00B9508D"/>
    <w:rsid w:val="00DA2430"/>
    <w:rsid w:val="00E4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9508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950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08D"/>
  </w:style>
  <w:style w:type="paragraph" w:styleId="a5">
    <w:name w:val="footer"/>
    <w:basedOn w:val="a"/>
    <w:link w:val="a6"/>
    <w:uiPriority w:val="99"/>
    <w:unhideWhenUsed/>
    <w:rsid w:val="00B950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08D"/>
  </w:style>
  <w:style w:type="paragraph" w:styleId="a7">
    <w:name w:val="Normal (Web)"/>
    <w:basedOn w:val="a"/>
    <w:uiPriority w:val="99"/>
    <w:semiHidden/>
    <w:unhideWhenUsed/>
    <w:rsid w:val="00B9508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B9508D"/>
    <w:pPr>
      <w:ind w:left="720"/>
      <w:contextualSpacing/>
    </w:pPr>
  </w:style>
  <w:style w:type="paragraph" w:customStyle="1" w:styleId="ConsPlusTitle">
    <w:name w:val="ConsPlusTitle"/>
    <w:rsid w:val="00B950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B9508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9508D"/>
    <w:rPr>
      <w:sz w:val="16"/>
      <w:szCs w:val="16"/>
    </w:rPr>
  </w:style>
  <w:style w:type="paragraph" w:styleId="ab">
    <w:name w:val="annotation text"/>
    <w:basedOn w:val="a"/>
    <w:link w:val="ac"/>
    <w:unhideWhenUsed/>
    <w:rsid w:val="00B9508D"/>
    <w:pPr>
      <w:spacing w:line="240" w:lineRule="auto"/>
    </w:pPr>
    <w:rPr>
      <w:sz w:val="20"/>
      <w:szCs w:val="20"/>
    </w:rPr>
  </w:style>
  <w:style w:type="character" w:customStyle="1" w:styleId="ac">
    <w:name w:val="Текст примечания Знак"/>
    <w:basedOn w:val="a0"/>
    <w:link w:val="ab"/>
    <w:rsid w:val="00B9508D"/>
    <w:rPr>
      <w:sz w:val="20"/>
      <w:szCs w:val="20"/>
    </w:rPr>
  </w:style>
  <w:style w:type="paragraph" w:styleId="ad">
    <w:name w:val="annotation subject"/>
    <w:basedOn w:val="ab"/>
    <w:next w:val="ab"/>
    <w:link w:val="ae"/>
    <w:uiPriority w:val="99"/>
    <w:semiHidden/>
    <w:unhideWhenUsed/>
    <w:rsid w:val="00B9508D"/>
    <w:rPr>
      <w:b/>
      <w:bCs/>
    </w:rPr>
  </w:style>
  <w:style w:type="character" w:customStyle="1" w:styleId="ae">
    <w:name w:val="Тема примечания Знак"/>
    <w:basedOn w:val="ac"/>
    <w:link w:val="ad"/>
    <w:uiPriority w:val="99"/>
    <w:semiHidden/>
    <w:rsid w:val="00B9508D"/>
    <w:rPr>
      <w:b/>
      <w:bCs/>
      <w:sz w:val="20"/>
      <w:szCs w:val="20"/>
    </w:rPr>
  </w:style>
  <w:style w:type="paragraph" w:styleId="af">
    <w:name w:val="Balloon Text"/>
    <w:basedOn w:val="a"/>
    <w:link w:val="af0"/>
    <w:uiPriority w:val="99"/>
    <w:semiHidden/>
    <w:unhideWhenUsed/>
    <w:rsid w:val="00B950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508D"/>
    <w:rPr>
      <w:rFonts w:ascii="Tahoma" w:hAnsi="Tahoma" w:cs="Tahoma"/>
      <w:sz w:val="16"/>
      <w:szCs w:val="16"/>
    </w:rPr>
  </w:style>
  <w:style w:type="character" w:styleId="af1">
    <w:name w:val="Hyperlink"/>
    <w:basedOn w:val="a0"/>
    <w:uiPriority w:val="99"/>
    <w:unhideWhenUsed/>
    <w:rsid w:val="00B950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9508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950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08D"/>
  </w:style>
  <w:style w:type="paragraph" w:styleId="a5">
    <w:name w:val="footer"/>
    <w:basedOn w:val="a"/>
    <w:link w:val="a6"/>
    <w:uiPriority w:val="99"/>
    <w:unhideWhenUsed/>
    <w:rsid w:val="00B950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08D"/>
  </w:style>
  <w:style w:type="paragraph" w:styleId="a7">
    <w:name w:val="Normal (Web)"/>
    <w:basedOn w:val="a"/>
    <w:uiPriority w:val="99"/>
    <w:semiHidden/>
    <w:unhideWhenUsed/>
    <w:rsid w:val="00B9508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B9508D"/>
    <w:pPr>
      <w:ind w:left="720"/>
      <w:contextualSpacing/>
    </w:pPr>
  </w:style>
  <w:style w:type="paragraph" w:customStyle="1" w:styleId="ConsPlusTitle">
    <w:name w:val="ConsPlusTitle"/>
    <w:rsid w:val="00B950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B9508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9508D"/>
    <w:rPr>
      <w:sz w:val="16"/>
      <w:szCs w:val="16"/>
    </w:rPr>
  </w:style>
  <w:style w:type="paragraph" w:styleId="ab">
    <w:name w:val="annotation text"/>
    <w:basedOn w:val="a"/>
    <w:link w:val="ac"/>
    <w:unhideWhenUsed/>
    <w:rsid w:val="00B9508D"/>
    <w:pPr>
      <w:spacing w:line="240" w:lineRule="auto"/>
    </w:pPr>
    <w:rPr>
      <w:sz w:val="20"/>
      <w:szCs w:val="20"/>
    </w:rPr>
  </w:style>
  <w:style w:type="character" w:customStyle="1" w:styleId="ac">
    <w:name w:val="Текст примечания Знак"/>
    <w:basedOn w:val="a0"/>
    <w:link w:val="ab"/>
    <w:rsid w:val="00B9508D"/>
    <w:rPr>
      <w:sz w:val="20"/>
      <w:szCs w:val="20"/>
    </w:rPr>
  </w:style>
  <w:style w:type="paragraph" w:styleId="ad">
    <w:name w:val="annotation subject"/>
    <w:basedOn w:val="ab"/>
    <w:next w:val="ab"/>
    <w:link w:val="ae"/>
    <w:uiPriority w:val="99"/>
    <w:semiHidden/>
    <w:unhideWhenUsed/>
    <w:rsid w:val="00B9508D"/>
    <w:rPr>
      <w:b/>
      <w:bCs/>
    </w:rPr>
  </w:style>
  <w:style w:type="character" w:customStyle="1" w:styleId="ae">
    <w:name w:val="Тема примечания Знак"/>
    <w:basedOn w:val="ac"/>
    <w:link w:val="ad"/>
    <w:uiPriority w:val="99"/>
    <w:semiHidden/>
    <w:rsid w:val="00B9508D"/>
    <w:rPr>
      <w:b/>
      <w:bCs/>
      <w:sz w:val="20"/>
      <w:szCs w:val="20"/>
    </w:rPr>
  </w:style>
  <w:style w:type="paragraph" w:styleId="af">
    <w:name w:val="Balloon Text"/>
    <w:basedOn w:val="a"/>
    <w:link w:val="af0"/>
    <w:uiPriority w:val="99"/>
    <w:semiHidden/>
    <w:unhideWhenUsed/>
    <w:rsid w:val="00B950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508D"/>
    <w:rPr>
      <w:rFonts w:ascii="Tahoma" w:hAnsi="Tahoma" w:cs="Tahoma"/>
      <w:sz w:val="16"/>
      <w:szCs w:val="16"/>
    </w:rPr>
  </w:style>
  <w:style w:type="character" w:styleId="af1">
    <w:name w:val="Hyperlink"/>
    <w:basedOn w:val="a0"/>
    <w:uiPriority w:val="99"/>
    <w:unhideWhenUsed/>
    <w:rsid w:val="00B95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AC32E0CCD5ED0F7608429A5F24F5519EBCBF489604462EC7CCCFB5FCD87D3E58BAB1312A524051Fc4N6H"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96D4162EC7CCCFB5FCDc8N7H" TargetMode="External"/><Relationship Id="rId17" Type="http://schemas.openxmlformats.org/officeDocument/2006/relationships/hyperlink" Target="consultantplus://offline/ref=79DD760201CB21444C42833A8173C85A3F44C902D431783531F88030605Cu5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AC32E0CCD5ED0F7608436B4E74F5519E8CCF185634162EC7CCCFB5FCDc8N7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AC32E0CCD5ED0F7608436B4E74F5519EBC5F484644662EC7CCCFB5FCDc8N7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8AC32E0CCD5ED0F7608436B4E74F5519E8CCF181644362EC7CCCFB5FCD87D3E58BAB1312A524071Fc4N3H" TargetMode="External"/><Relationship Id="rId19" Type="http://schemas.openxmlformats.org/officeDocument/2006/relationships/hyperlink" Target="consultantplus://offline/ref=CCD1A35DE01F6FA3C104C0023E7861FE3E7C14CAEA068C49BBE68301F3358E248F54C359604EE84CC53260063BBA0AB3913D76B17C52F154eDC0I" TargetMode="Externa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8AC32E0CCD5ED0F7608436B4E74F5519EBC5F783624F62EC7CCCFB5FCDc8N7H" TargetMode="External"/><Relationship Id="rId22" Type="http://schemas.openxmlformats.org/officeDocument/2006/relationships/hyperlink" Target="consultantplus://offline/ref=4363494A0E0E00B52710BEABAAF8E92C16CBD80ADAC2E16E7E1F82299CA99C29DAE86A3C3F96AF159E3B3D656Dh3HF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10142</Words>
  <Characters>57815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2</cp:revision>
  <dcterms:created xsi:type="dcterms:W3CDTF">2021-12-20T06:25:00Z</dcterms:created>
  <dcterms:modified xsi:type="dcterms:W3CDTF">2021-12-20T06:25:00Z</dcterms:modified>
</cp:coreProperties>
</file>