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C7" w:rsidRDefault="00B545C7" w:rsidP="00B545C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545C7" w:rsidRPr="00FE339C" w:rsidRDefault="00B545C7" w:rsidP="00B545C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FE339C">
        <w:rPr>
          <w:rFonts w:ascii="Times New Roman" w:hAnsi="Times New Roman"/>
          <w:sz w:val="28"/>
          <w:szCs w:val="28"/>
        </w:rPr>
        <w:t>СОВЕТ ДЕПУТАТОВ МУНИЦИПАЛЬНОГО ОБРАЗОВАНИЯ</w:t>
      </w:r>
    </w:p>
    <w:p w:rsidR="00B545C7" w:rsidRPr="00FE339C" w:rsidRDefault="00B545C7" w:rsidP="00B545C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FE339C">
        <w:rPr>
          <w:rFonts w:ascii="Times New Roman" w:hAnsi="Times New Roman"/>
          <w:sz w:val="28"/>
          <w:szCs w:val="28"/>
        </w:rPr>
        <w:t>РОЖДЕСТВЕНСКОГО СЕЛЬСКОГО ПОСЕЛЕНИЯ</w:t>
      </w:r>
    </w:p>
    <w:p w:rsidR="00B545C7" w:rsidRPr="00FE339C" w:rsidRDefault="00B545C7" w:rsidP="00B545C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FE339C"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B545C7" w:rsidRPr="00FE339C" w:rsidRDefault="00B545C7" w:rsidP="00B545C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FE339C">
        <w:rPr>
          <w:rFonts w:ascii="Times New Roman" w:hAnsi="Times New Roman"/>
          <w:sz w:val="28"/>
          <w:szCs w:val="28"/>
        </w:rPr>
        <w:t>ЛЕНИНГРДСКОЙ ОБЛАСТИ</w:t>
      </w:r>
    </w:p>
    <w:p w:rsidR="00B545C7" w:rsidRPr="00FE339C" w:rsidRDefault="00B545C7" w:rsidP="00B545C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B545C7" w:rsidRPr="00FE339C" w:rsidRDefault="00B545C7" w:rsidP="00D84B2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E339C">
        <w:rPr>
          <w:rFonts w:ascii="Times New Roman" w:hAnsi="Times New Roman"/>
          <w:sz w:val="28"/>
          <w:szCs w:val="28"/>
        </w:rPr>
        <w:t>Р</w:t>
      </w:r>
      <w:proofErr w:type="gramEnd"/>
      <w:r w:rsidRPr="00FE339C">
        <w:rPr>
          <w:rFonts w:ascii="Times New Roman" w:hAnsi="Times New Roman"/>
          <w:sz w:val="28"/>
          <w:szCs w:val="28"/>
        </w:rPr>
        <w:t xml:space="preserve"> Е Ш Е Н И Е</w:t>
      </w:r>
    </w:p>
    <w:p w:rsidR="00B545C7" w:rsidRPr="002917DE" w:rsidRDefault="00B545C7" w:rsidP="009D43E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204" w:type="dxa"/>
        <w:tblLook w:val="0000"/>
      </w:tblPr>
      <w:tblGrid>
        <w:gridCol w:w="239"/>
        <w:gridCol w:w="495"/>
        <w:gridCol w:w="246"/>
        <w:gridCol w:w="1187"/>
        <w:gridCol w:w="1086"/>
        <w:gridCol w:w="4598"/>
        <w:gridCol w:w="635"/>
        <w:gridCol w:w="718"/>
      </w:tblGrid>
      <w:tr w:rsidR="001E200B" w:rsidRPr="00E21765" w:rsidTr="00E17487">
        <w:trPr>
          <w:trHeight w:val="360"/>
        </w:trPr>
        <w:tc>
          <w:tcPr>
            <w:tcW w:w="239" w:type="dxa"/>
            <w:vAlign w:val="bottom"/>
          </w:tcPr>
          <w:p w:rsidR="001E200B" w:rsidRPr="00E21765" w:rsidRDefault="001E200B" w:rsidP="00E17487">
            <w:pPr>
              <w:ind w:righ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:rsidR="001E200B" w:rsidRPr="00E21765" w:rsidRDefault="001E200B" w:rsidP="00E1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" w:type="dxa"/>
            <w:vAlign w:val="bottom"/>
          </w:tcPr>
          <w:p w:rsidR="001E200B" w:rsidRPr="00E21765" w:rsidRDefault="001E200B" w:rsidP="00E17487">
            <w:pPr>
              <w:ind w:left="-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1E200B" w:rsidRPr="00E21765" w:rsidRDefault="001E200B" w:rsidP="00E174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февраля</w:t>
            </w:r>
            <w:proofErr w:type="spellEnd"/>
          </w:p>
        </w:tc>
        <w:tc>
          <w:tcPr>
            <w:tcW w:w="1088" w:type="dxa"/>
            <w:vAlign w:val="bottom"/>
          </w:tcPr>
          <w:p w:rsidR="001E200B" w:rsidRPr="00E21765" w:rsidRDefault="001E200B" w:rsidP="00E174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4624" w:type="dxa"/>
          </w:tcPr>
          <w:p w:rsidR="001E200B" w:rsidRPr="00E21765" w:rsidRDefault="001E200B" w:rsidP="00E17487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1E200B" w:rsidRPr="00E21765" w:rsidRDefault="001E200B" w:rsidP="00E174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bottom"/>
          </w:tcPr>
          <w:p w:rsidR="001E200B" w:rsidRPr="001E200B" w:rsidRDefault="001E200B" w:rsidP="00E174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</w:tbl>
    <w:p w:rsidR="00B545C7" w:rsidRPr="002917DE" w:rsidRDefault="00B545C7" w:rsidP="009D43E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B545C7" w:rsidRPr="00B545C7" w:rsidRDefault="00B545C7" w:rsidP="001E200B">
      <w:pPr>
        <w:pStyle w:val="1"/>
        <w:ind w:right="4392" w:firstLine="0"/>
        <w:jc w:val="left"/>
        <w:rPr>
          <w:b w:val="0"/>
          <w:sz w:val="28"/>
          <w:szCs w:val="28"/>
        </w:rPr>
      </w:pPr>
      <w:bookmarkStart w:id="0" w:name="_Toc105952706"/>
      <w:r>
        <w:rPr>
          <w:b w:val="0"/>
          <w:sz w:val="28"/>
          <w:szCs w:val="28"/>
        </w:rPr>
        <w:t>«</w:t>
      </w:r>
      <w:r w:rsidRPr="002917DE">
        <w:rPr>
          <w:b w:val="0"/>
          <w:sz w:val="28"/>
          <w:szCs w:val="28"/>
        </w:rPr>
        <w:t>О</w:t>
      </w:r>
      <w:bookmarkEnd w:id="0"/>
      <w:r>
        <w:rPr>
          <w:b w:val="0"/>
          <w:sz w:val="28"/>
          <w:szCs w:val="28"/>
        </w:rPr>
        <w:t xml:space="preserve"> внесении изменений в Решение</w:t>
      </w:r>
      <w:r w:rsidR="001E200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Совета депутатов Рождественского</w:t>
      </w:r>
      <w:r w:rsidR="001E200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сельского поселения от </w:t>
      </w:r>
      <w:r w:rsidR="00D84B2E" w:rsidRPr="00D84B2E">
        <w:rPr>
          <w:b w:val="0"/>
          <w:sz w:val="28"/>
          <w:szCs w:val="28"/>
        </w:rPr>
        <w:t>19</w:t>
      </w:r>
      <w:r w:rsidR="00D84B2E">
        <w:rPr>
          <w:b w:val="0"/>
          <w:sz w:val="28"/>
          <w:szCs w:val="28"/>
        </w:rPr>
        <w:t>.11.2015</w:t>
      </w:r>
      <w:r>
        <w:rPr>
          <w:b w:val="0"/>
          <w:sz w:val="28"/>
          <w:szCs w:val="28"/>
        </w:rPr>
        <w:t xml:space="preserve"> г. №</w:t>
      </w:r>
      <w:r w:rsidR="00D84B2E">
        <w:rPr>
          <w:b w:val="0"/>
          <w:sz w:val="28"/>
          <w:szCs w:val="28"/>
        </w:rPr>
        <w:t>2</w:t>
      </w:r>
      <w:r w:rsidR="005D2956">
        <w:rPr>
          <w:b w:val="0"/>
          <w:sz w:val="28"/>
          <w:szCs w:val="28"/>
        </w:rPr>
        <w:t>9</w:t>
      </w:r>
      <w:r w:rsidR="001E200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«Об утверждении Положения «О</w:t>
      </w:r>
      <w:r w:rsidR="00D84B2E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 xml:space="preserve"> </w:t>
      </w:r>
      <w:r w:rsidR="00D84B2E" w:rsidRPr="00D84B2E">
        <w:rPr>
          <w:b w:val="0"/>
          <w:sz w:val="28"/>
          <w:szCs w:val="28"/>
        </w:rPr>
        <w:t xml:space="preserve">установлении </w:t>
      </w:r>
      <w:r w:rsidR="005D2956">
        <w:rPr>
          <w:b w:val="0"/>
          <w:sz w:val="28"/>
          <w:szCs w:val="28"/>
        </w:rPr>
        <w:t>ставки земельного</w:t>
      </w:r>
      <w:r w:rsidR="001E200B">
        <w:rPr>
          <w:b w:val="0"/>
          <w:sz w:val="28"/>
          <w:szCs w:val="28"/>
        </w:rPr>
        <w:t xml:space="preserve"> </w:t>
      </w:r>
      <w:r w:rsidR="005D2956">
        <w:rPr>
          <w:b w:val="0"/>
          <w:sz w:val="28"/>
          <w:szCs w:val="28"/>
        </w:rPr>
        <w:t xml:space="preserve">налога на территории </w:t>
      </w:r>
      <w:r>
        <w:rPr>
          <w:b w:val="0"/>
          <w:sz w:val="28"/>
          <w:szCs w:val="28"/>
        </w:rPr>
        <w:t>Рождественского</w:t>
      </w:r>
      <w:r w:rsidR="001E200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</w:t>
      </w:r>
      <w:r w:rsidR="005D2956">
        <w:rPr>
          <w:b w:val="0"/>
          <w:sz w:val="28"/>
          <w:szCs w:val="28"/>
        </w:rPr>
        <w:t xml:space="preserve"> </w:t>
      </w:r>
      <w:r w:rsidR="00D84B2E">
        <w:rPr>
          <w:b w:val="0"/>
          <w:sz w:val="28"/>
          <w:szCs w:val="28"/>
        </w:rPr>
        <w:t>на 2016 год</w:t>
      </w:r>
      <w:r>
        <w:rPr>
          <w:sz w:val="28"/>
          <w:szCs w:val="28"/>
        </w:rPr>
        <w:t>»</w:t>
      </w:r>
    </w:p>
    <w:p w:rsidR="001E200B" w:rsidRDefault="001E200B" w:rsidP="009D43E6">
      <w:pPr>
        <w:pStyle w:val="1"/>
        <w:ind w:firstLine="0"/>
        <w:rPr>
          <w:b w:val="0"/>
          <w:bCs w:val="0"/>
          <w:sz w:val="28"/>
          <w:szCs w:val="28"/>
        </w:rPr>
      </w:pPr>
    </w:p>
    <w:p w:rsidR="00B545C7" w:rsidRPr="00886FC7" w:rsidRDefault="00B545C7" w:rsidP="001E200B">
      <w:pPr>
        <w:pStyle w:val="1"/>
        <w:ind w:firstLine="709"/>
        <w:rPr>
          <w:b w:val="0"/>
          <w:sz w:val="28"/>
          <w:szCs w:val="28"/>
        </w:rPr>
      </w:pPr>
      <w:r w:rsidRPr="00886FC7">
        <w:rPr>
          <w:b w:val="0"/>
          <w:sz w:val="28"/>
          <w:szCs w:val="28"/>
        </w:rPr>
        <w:t>В свя</w:t>
      </w:r>
      <w:r w:rsidR="00886FC7" w:rsidRPr="00886FC7">
        <w:rPr>
          <w:b w:val="0"/>
          <w:sz w:val="28"/>
          <w:szCs w:val="28"/>
        </w:rPr>
        <w:t xml:space="preserve">зи с привидением в соответствие </w:t>
      </w:r>
      <w:r w:rsidR="00D84B2E">
        <w:rPr>
          <w:b w:val="0"/>
          <w:sz w:val="28"/>
          <w:szCs w:val="28"/>
        </w:rPr>
        <w:t>с ФЗ от 23.11.2015г. №320-ФЗ «О внесении изменений в часть вторую НК РФ»</w:t>
      </w:r>
      <w:r w:rsidR="00886F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6FC7">
        <w:rPr>
          <w:b w:val="0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86FC7">
          <w:rPr>
            <w:b w:val="0"/>
            <w:sz w:val="28"/>
            <w:szCs w:val="28"/>
          </w:rPr>
          <w:t>2003 г</w:t>
        </w:r>
      </w:smartTag>
      <w:r w:rsidRPr="00886FC7">
        <w:rPr>
          <w:b w:val="0"/>
          <w:sz w:val="28"/>
          <w:szCs w:val="28"/>
        </w:rPr>
        <w:t>. № 131-ФЗ «Об общих принципах организации местного самоуправления в Российской Федерации», Уставом Рождественского сельского поселения</w:t>
      </w:r>
    </w:p>
    <w:p w:rsidR="00B545C7" w:rsidRPr="002917DE" w:rsidRDefault="00B545C7" w:rsidP="009D43E6">
      <w:pPr>
        <w:pStyle w:val="a3"/>
        <w:ind w:firstLine="0"/>
        <w:jc w:val="center"/>
        <w:rPr>
          <w:b/>
          <w:color w:val="auto"/>
          <w:sz w:val="28"/>
          <w:szCs w:val="28"/>
        </w:rPr>
      </w:pPr>
    </w:p>
    <w:p w:rsidR="00B545C7" w:rsidRPr="002917DE" w:rsidRDefault="00B545C7" w:rsidP="009D43E6">
      <w:pPr>
        <w:pStyle w:val="a3"/>
        <w:ind w:firstLine="0"/>
        <w:jc w:val="center"/>
        <w:rPr>
          <w:b/>
          <w:color w:val="auto"/>
          <w:sz w:val="28"/>
          <w:szCs w:val="28"/>
        </w:rPr>
      </w:pPr>
      <w:r w:rsidRPr="002917DE">
        <w:rPr>
          <w:b/>
          <w:color w:val="auto"/>
          <w:sz w:val="28"/>
          <w:szCs w:val="28"/>
        </w:rPr>
        <w:t>Совет депутатов Рождественского сельского поселения</w:t>
      </w:r>
    </w:p>
    <w:p w:rsidR="00886FC7" w:rsidRDefault="00886FC7" w:rsidP="009D43E6">
      <w:pPr>
        <w:pStyle w:val="a3"/>
        <w:jc w:val="center"/>
        <w:rPr>
          <w:b/>
          <w:color w:val="auto"/>
          <w:sz w:val="28"/>
          <w:szCs w:val="28"/>
        </w:rPr>
      </w:pPr>
      <w:proofErr w:type="gramStart"/>
      <w:r>
        <w:rPr>
          <w:b/>
          <w:color w:val="auto"/>
          <w:sz w:val="28"/>
          <w:szCs w:val="28"/>
        </w:rPr>
        <w:t>Р</w:t>
      </w:r>
      <w:proofErr w:type="gramEnd"/>
      <w:r>
        <w:rPr>
          <w:b/>
          <w:color w:val="auto"/>
          <w:sz w:val="28"/>
          <w:szCs w:val="28"/>
        </w:rPr>
        <w:t xml:space="preserve"> Е Ш И Л:</w:t>
      </w:r>
    </w:p>
    <w:p w:rsidR="00886FC7" w:rsidRDefault="00886FC7" w:rsidP="009D43E6">
      <w:pPr>
        <w:pStyle w:val="a3"/>
        <w:jc w:val="both"/>
        <w:rPr>
          <w:b/>
          <w:color w:val="auto"/>
          <w:sz w:val="28"/>
          <w:szCs w:val="28"/>
        </w:rPr>
      </w:pPr>
    </w:p>
    <w:p w:rsidR="00886FC7" w:rsidRDefault="009D43E6" w:rsidP="009D43E6">
      <w:pPr>
        <w:pStyle w:val="a3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Внести изменения в</w:t>
      </w:r>
      <w:r w:rsidRPr="009D43E6">
        <w:rPr>
          <w:color w:val="auto"/>
          <w:sz w:val="28"/>
          <w:szCs w:val="28"/>
        </w:rPr>
        <w:t xml:space="preserve"> </w:t>
      </w:r>
      <w:r w:rsidR="005D2956">
        <w:rPr>
          <w:color w:val="auto"/>
          <w:sz w:val="28"/>
          <w:szCs w:val="28"/>
        </w:rPr>
        <w:t xml:space="preserve">абзац 2 пункта 8 </w:t>
      </w:r>
      <w:r w:rsidR="00886FC7">
        <w:rPr>
          <w:color w:val="auto"/>
          <w:sz w:val="28"/>
          <w:szCs w:val="28"/>
        </w:rPr>
        <w:t xml:space="preserve"> Положения «О</w:t>
      </w:r>
      <w:r w:rsidR="00D84B2E">
        <w:rPr>
          <w:color w:val="auto"/>
          <w:sz w:val="28"/>
          <w:szCs w:val="28"/>
        </w:rPr>
        <w:t xml:space="preserve">б </w:t>
      </w:r>
      <w:r w:rsidR="005D2956">
        <w:rPr>
          <w:color w:val="auto"/>
          <w:sz w:val="28"/>
          <w:szCs w:val="28"/>
        </w:rPr>
        <w:t>установлении ставки земельного налога на территории Рождественского сельского поселения</w:t>
      </w:r>
      <w:r w:rsidR="00D84B2E">
        <w:rPr>
          <w:color w:val="auto"/>
          <w:sz w:val="28"/>
          <w:szCs w:val="28"/>
        </w:rPr>
        <w:t xml:space="preserve"> на 2016 год </w:t>
      </w:r>
      <w:r w:rsidR="00886FC7">
        <w:rPr>
          <w:color w:val="auto"/>
          <w:sz w:val="28"/>
          <w:szCs w:val="28"/>
        </w:rPr>
        <w:t>» и читать в следующей редакции: «</w:t>
      </w:r>
      <w:r w:rsidR="005D2956">
        <w:rPr>
          <w:color w:val="auto"/>
          <w:sz w:val="28"/>
          <w:szCs w:val="28"/>
        </w:rPr>
        <w:t xml:space="preserve">Срок уплаты налога для </w:t>
      </w:r>
      <w:r w:rsidR="00FA5BEC">
        <w:rPr>
          <w:color w:val="auto"/>
          <w:sz w:val="28"/>
          <w:szCs w:val="28"/>
        </w:rPr>
        <w:t>налогоплательщико</w:t>
      </w:r>
      <w:r w:rsidR="005D2956">
        <w:rPr>
          <w:color w:val="auto"/>
          <w:sz w:val="28"/>
          <w:szCs w:val="28"/>
        </w:rPr>
        <w:t>в – физических лиц, не являющихся индивидуальными предпринимателями,</w:t>
      </w:r>
      <w:r w:rsidR="00FA5BEC">
        <w:rPr>
          <w:color w:val="auto"/>
          <w:sz w:val="28"/>
          <w:szCs w:val="28"/>
        </w:rPr>
        <w:t xml:space="preserve"> в срок не позднее 1 декабря года, следующего за истекшим налоговым периодом</w:t>
      </w:r>
      <w:r w:rsidR="00886FC7">
        <w:rPr>
          <w:color w:val="auto"/>
          <w:sz w:val="28"/>
          <w:szCs w:val="28"/>
        </w:rPr>
        <w:t>»</w:t>
      </w:r>
    </w:p>
    <w:p w:rsidR="00FA48CC" w:rsidRPr="00886FC7" w:rsidRDefault="00B1003A" w:rsidP="009D43E6">
      <w:pPr>
        <w:pStyle w:val="a3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Настоящие решение вступает в силу с момента принятия и подлежит официальному опубликованию в газете «Гатчинская правда» и размещению на официальном сайте Рождественского сельского поселения.</w:t>
      </w:r>
    </w:p>
    <w:p w:rsidR="00B545C7" w:rsidRPr="002917DE" w:rsidRDefault="00B545C7" w:rsidP="009D43E6">
      <w:pPr>
        <w:ind w:firstLine="708"/>
        <w:jc w:val="both"/>
        <w:rPr>
          <w:sz w:val="28"/>
          <w:szCs w:val="28"/>
          <w:lang w:val="ru-RU"/>
        </w:rPr>
      </w:pPr>
    </w:p>
    <w:p w:rsidR="00B545C7" w:rsidRPr="002917DE" w:rsidRDefault="00B545C7" w:rsidP="009D43E6">
      <w:pPr>
        <w:ind w:firstLine="720"/>
        <w:jc w:val="both"/>
        <w:rPr>
          <w:sz w:val="28"/>
          <w:szCs w:val="28"/>
          <w:lang w:val="ru-RU"/>
        </w:rPr>
      </w:pPr>
    </w:p>
    <w:p w:rsidR="00B545C7" w:rsidRPr="002917DE" w:rsidRDefault="00B545C7" w:rsidP="009D43E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2917DE">
        <w:rPr>
          <w:rFonts w:ascii="Times New Roman" w:hAnsi="Times New Roman"/>
          <w:b w:val="0"/>
          <w:sz w:val="28"/>
          <w:szCs w:val="28"/>
        </w:rPr>
        <w:t xml:space="preserve">Глава </w:t>
      </w:r>
    </w:p>
    <w:p w:rsidR="00B545C7" w:rsidRPr="002917DE" w:rsidRDefault="00B545C7" w:rsidP="009D43E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2917DE">
        <w:rPr>
          <w:rFonts w:ascii="Times New Roman" w:hAnsi="Times New Roman"/>
          <w:b w:val="0"/>
          <w:sz w:val="28"/>
          <w:szCs w:val="28"/>
        </w:rPr>
        <w:t xml:space="preserve">Рождественского сельского поселения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</w:t>
      </w:r>
      <w:r w:rsidRPr="002917DE">
        <w:rPr>
          <w:rFonts w:ascii="Times New Roman" w:hAnsi="Times New Roman"/>
          <w:b w:val="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М.Е.Заславский</w:t>
      </w:r>
      <w:proofErr w:type="spellEnd"/>
      <w:r w:rsidRPr="002917DE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66B75" w:rsidRPr="00B545C7" w:rsidRDefault="00366B75" w:rsidP="009D43E6">
      <w:pPr>
        <w:jc w:val="both"/>
        <w:rPr>
          <w:lang w:val="ru-RU"/>
        </w:rPr>
      </w:pPr>
    </w:p>
    <w:sectPr w:rsidR="00366B75" w:rsidRPr="00B545C7" w:rsidSect="00D204D9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4698"/>
    <w:multiLevelType w:val="hybridMultilevel"/>
    <w:tmpl w:val="499A0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71FD"/>
    <w:multiLevelType w:val="hybridMultilevel"/>
    <w:tmpl w:val="AC6631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96A68F1"/>
    <w:multiLevelType w:val="hybridMultilevel"/>
    <w:tmpl w:val="AA38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0332A"/>
    <w:multiLevelType w:val="hybridMultilevel"/>
    <w:tmpl w:val="FFDC2D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45C7"/>
    <w:rsid w:val="0012731B"/>
    <w:rsid w:val="00162063"/>
    <w:rsid w:val="001E200B"/>
    <w:rsid w:val="00366B75"/>
    <w:rsid w:val="005941D4"/>
    <w:rsid w:val="005D2956"/>
    <w:rsid w:val="006340A8"/>
    <w:rsid w:val="00886FC7"/>
    <w:rsid w:val="0089163F"/>
    <w:rsid w:val="009D43E6"/>
    <w:rsid w:val="009E0B77"/>
    <w:rsid w:val="00B1003A"/>
    <w:rsid w:val="00B545C7"/>
    <w:rsid w:val="00C80E13"/>
    <w:rsid w:val="00CE0592"/>
    <w:rsid w:val="00D40041"/>
    <w:rsid w:val="00D84B2E"/>
    <w:rsid w:val="00FA48CC"/>
    <w:rsid w:val="00FA5BEC"/>
    <w:rsid w:val="00FB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545C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B545C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545C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545C7"/>
    <w:rPr>
      <w:rFonts w:ascii="Arial" w:eastAsia="Times New Roman" w:hAnsi="Arial" w:cs="Arial"/>
      <w:b/>
      <w:bCs/>
      <w:lang w:eastAsia="ru-RU"/>
    </w:rPr>
  </w:style>
  <w:style w:type="paragraph" w:customStyle="1" w:styleId="ConsTitle">
    <w:name w:val="ConsTitle"/>
    <w:rsid w:val="00B545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B545C7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B545C7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FA48CC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KcwroOaZET5f9uushIrgPY5DVjWPo2nEMt+qokyvyCw=</DigestValue>
    </Reference>
    <Reference URI="#idOfficeObject" Type="http://www.w3.org/2000/09/xmldsig#Object">
      <DigestMethod Algorithm="http://www.w3.org/2001/04/xmldsig-more#gostr3411"/>
      <DigestValue>W0uIXL+iB+EtM6sybcslK6jc2xfgRvhaeHhzLg2sUQI=</DigestValue>
    </Reference>
  </SignedInfo>
  <SignatureValue>
    sJQ4d65TDKvnbuti02ekFTTlsjD1rKR8PUNsdL5TiVhkWoy5I4bR+gIPDW/f9jB44chdAobT
    pIF3zLJGk21fuQ==
  </SignatureValue>
  <KeyInfo>
    <X509Data>
      <X509Certificate>
          MIIHejCCBymgAwIBAgIKV1db0AADAAALWDAIBgYqhQMCAgMwgfgxGDAWBgUqhQNkARINMTEy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0KMg0JvQniAi0J7QrdCfIjAeFw0xNTAyMTkwNzM2MDBaFw0xNjA1MTkwNzQ2MDBaMIICVDEW
          MBQGBSqFA2QDEgswMDc2MjI3OTQ0NTEYMBYGBSqFA2QBEg0xMDY0NzA1MDAxMDUyMRowGAYI
          KoUDA4EDAQESDDAwNDcwNTAzMTE1NzEdMBsGCSqGSIb3DQEJARYOcm4uYWRtQG1haWwucnUx
          CzAJBgNVBAYTAlJVMTkwNwYDVQQIHjAANAA3ACAEGwQ1BD0EOAQ9BDMEQAQwBDQEQQQ6BDAE
          TwAgBD4EMQQ7BDAEQQRCBEwxIzAhBgNVBAceGgRBAC4EIAQ+BDYENAQ1BEEEQgQyBDUEPQQ+
          MWswaQYDVQQKHmIEEAQ0BDwEOAQ9BDgEQQRCBEAEMARGBDgETwAgBCAEPgQ2BDQENQRBBEIE
          MgQ1BD0EQQQ6BD4EMwQ+ACAEQQQ1BDsETARBBDoEPgQzBD4AIAQ/BD4EQQQ1BDsENQQ9BDgE
          TzE9MDsGA1UEAx40BBcEMARBBDsEMAQyBEEEOgQ4BDkAIAQcBDgERQQwBDgEOwAgBBUERAQ4
          BDwEPgQyBDgERzEnMCUGA1UECR4eBD8EQAAuBBEEPgQ7BEwESAQ+BDkALAAgBDQALgA1MVsw
          WQYDVQQMHlIEEwQ7BDAEMgQwACAEIAQ+BDYENAQ1BEEEQgQyBDUEPQRBBDoEPgQzBD4AIARB
          BDUEOwRMBEEEOgQ+BDMEPgAgBD8EPgRBBDUEOwQ1BD0EOARPMScwJQYDVQQqHh4EHAQ4BEUE
          MAQ4BDsAIAQVBEQEOAQ8BD4EMgQ4BEcxHTAbBgNVBAQeFAQXBDAEQQQ7BDAEMgRBBDoEOAQ5
          MGMwHAYGKoUDAgITMBIGByqFAwICJAAGByqFAwICHgEDQwAEQI+2FpcAYbiO4fEa57WSoOvK
          PEK4lpbZDfCFqAmilrEg2QomB/a4ssxA/PUD99Tp/mZCO02TK82KGA2KPqAlyqajggMyMIID
          LjAOBgNVHQ8BAf8EBAMCBPAwHQYDVR0lBBYwFAYIKwYBBQUHAwQGCCsGAQUFBwMCMB0GA1Ud
          DgQWBBSRzNGYGtyq/uux8poYm/Bqjsn0cjCCATYGA1UdIwSCAS0wggEpgBQk5Bw4VGzvT1Hm
          haPCTG5p1IXd6KGB/qSB+zCB+DEYMBYGBSqFA2QBEg0xMTI0NzAzMDAwMzMzMRowGAYIKoUD
          A4EDAQESDDAwNDcwMzEyNTk1NjEcMBoGCSqGSIb3DQEJARYNdWRjQGxlbnJlZy5ydTEbMBkG
          A1UECgwS0JPQmtCjINCb0J4g0J7QrdCfMSYwJAYDVQQHDB3QodCw0L3QutGCLdCf0LXRgtC1
          0YDQsdGD0YDQszEsMCoGA1UECAwjNzgg0LMu0KHQsNC90LrRgi3Qn9C10YLQtdGA0LHRg9GA
          0LMxCzAJBgNVBAYTAlJVMSIwIAYDVQQDDBnQo9CmINCT0JrQoyDQm9CeICLQntCt0J8ighBe
          v8lW+2vsok8RGA6FqYa4MDsGCCsGAQUFBwEBBC8wLTArBggrBgEFBQcwAoYfaHR0cDovL2Nh
          Lmxlbm9ibC5ydS9lLWdvdi0zLmNlcjArBgNVHRAEJDAigA8yMDE1MDIxOTA3MzYwMFqBDzIw
          MTYwMjE5MDczNjAwWjATBgNVHSAEDDAKMAgGBiqFA2RxATA0BgUqhQNkbwQrDCnQmtGA0LjQ
          v9GC0L7Qn9GA0L4gQ1NQICjQstC10YDRgdC40Y8gMy42KTCB7gYFKoUDZHAEgeQwgeEMKyLQ
          mtGA0LjQv9GC0L7Qn9GA0L4gQ1NQIiAo0LLQtdGA0YHQuNGPIDMuNikMViLQo9C00L7RgdGC
          0L7QstC10YDRj9GO0YnQuNC5INGG0LXQvdGC0YAgItCa0YDQuNC/0YLQvtCf0YDQviDQo9Cm
          IiDQstC10YDRgdC40LggMS41IFIyDC3QodCkLzEyNC0yMjM4INC+0YIgMDQg0L7QutGC0Y/Q
          sdGA0Y8gMjAxMyDQsy4MK9Ch0KQvMTI4LTIzNTEg0L7RgiAxNSDQsNC/0YDQtdC70Y8gMjAx
          NCDQsy4wCAYGKoUDAgIDA0EAP7eaqYB5sZ8khhsMosb9dyZ50TLDK+K0iZIQ9evlLMCfneYq
          iiCvKXuPZ7faHGlm5iN1l9qopMx/fTCV4OgMIA==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oTkL8id0YiSqnCkNDgJ5XDHr3z4=</DigestValue>
      </Reference>
      <Reference URI="/word/fontTable.xml?ContentType=application/vnd.openxmlformats-officedocument.wordprocessingml.fontTable+xml">
        <DigestMethod Algorithm="http://www.w3.org/2000/09/xmldsig#sha1"/>
        <DigestValue>0GAQ1ogcQt0SR6WSIqP+VruAfAc=</DigestValue>
      </Reference>
      <Reference URI="/word/numbering.xml?ContentType=application/vnd.openxmlformats-officedocument.wordprocessingml.numbering+xml">
        <DigestMethod Algorithm="http://www.w3.org/2000/09/xmldsig#sha1"/>
        <DigestValue>SI0J7DUHAaDBBPL8IDlVMQXHwZw=</DigestValue>
      </Reference>
      <Reference URI="/word/settings.xml?ContentType=application/vnd.openxmlformats-officedocument.wordprocessingml.settings+xml">
        <DigestMethod Algorithm="http://www.w3.org/2000/09/xmldsig#sha1"/>
        <DigestValue>z2iRMh7h38An43SMEaVMDJRZkB4=</DigestValue>
      </Reference>
      <Reference URI="/word/styles.xml?ContentType=application/vnd.openxmlformats-officedocument.wordprocessingml.styles+xml">
        <DigestMethod Algorithm="http://www.w3.org/2000/09/xmldsig#sha1"/>
        <DigestValue>ZODtuV753aw+ytG83AuEjUn5MLA=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2016-02-15T11:17:20Z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Рождествно</cp:lastModifiedBy>
  <cp:revision>2</cp:revision>
  <cp:lastPrinted>2016-02-02T08:40:00Z</cp:lastPrinted>
  <dcterms:created xsi:type="dcterms:W3CDTF">2016-02-09T07:52:00Z</dcterms:created>
  <dcterms:modified xsi:type="dcterms:W3CDTF">2016-02-09T07:52:00Z</dcterms:modified>
</cp:coreProperties>
</file>